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69DC05" w14:textId="26E3C57C" w:rsidR="008C21BD" w:rsidRPr="00CF4C6F" w:rsidRDefault="003966D0" w:rsidP="00CF4C6F">
      <w:pPr>
        <w:pStyle w:val="a3"/>
        <w:shd w:val="clear" w:color="auto" w:fill="FFFFFF"/>
        <w:spacing w:before="120" w:beforeAutospacing="0" w:after="240" w:afterAutospacing="0"/>
        <w:jc w:val="both"/>
        <w:rPr>
          <w:rFonts w:ascii="Arial" w:hAnsi="Arial" w:cs="Arial"/>
          <w:color w:val="202122"/>
          <w:sz w:val="21"/>
          <w:szCs w:val="21"/>
        </w:rPr>
      </w:pPr>
      <w:r w:rsidRPr="00CF4C6F">
        <w:rPr>
          <w:rFonts w:ascii="Arial" w:hAnsi="Arial" w:cs="Arial"/>
          <w:b/>
          <w:bCs/>
          <w:color w:val="202122"/>
          <w:sz w:val="21"/>
          <w:szCs w:val="21"/>
        </w:rPr>
        <w:t>Меланины</w:t>
      </w:r>
      <w:r w:rsidRPr="00CF4C6F">
        <w:rPr>
          <w:rFonts w:ascii="Arial" w:hAnsi="Arial" w:cs="Arial"/>
          <w:color w:val="202122"/>
          <w:sz w:val="21"/>
          <w:szCs w:val="21"/>
        </w:rPr>
        <w:t> (</w:t>
      </w:r>
      <w:hyperlink r:id="rId5" w:tooltip="Древнегреческий язык" w:history="1">
        <w:r w:rsidRPr="00CF4C6F">
          <w:rPr>
            <w:rStyle w:val="a4"/>
            <w:rFonts w:ascii="Arial" w:hAnsi="Arial" w:cs="Arial"/>
            <w:color w:val="3366CC"/>
            <w:sz w:val="21"/>
            <w:szCs w:val="21"/>
            <w:u w:val="none"/>
          </w:rPr>
          <w:t>др.-греч.</w:t>
        </w:r>
      </w:hyperlink>
      <w:r w:rsidRPr="00CF4C6F">
        <w:rPr>
          <w:rFonts w:ascii="Arial" w:hAnsi="Arial" w:cs="Arial"/>
          <w:color w:val="202122"/>
          <w:sz w:val="21"/>
          <w:szCs w:val="21"/>
        </w:rPr>
        <w:t> </w:t>
      </w:r>
      <w:proofErr w:type="spellStart"/>
      <w:r w:rsidRPr="00CF4C6F">
        <w:rPr>
          <w:rFonts w:ascii="Arial" w:hAnsi="Arial" w:cs="Arial"/>
          <w:color w:val="202122"/>
          <w:sz w:val="21"/>
          <w:szCs w:val="21"/>
        </w:rPr>
        <w:t>μέλ</w:t>
      </w:r>
      <w:proofErr w:type="spellEnd"/>
      <w:r w:rsidRPr="00CF4C6F">
        <w:rPr>
          <w:rFonts w:ascii="Arial" w:hAnsi="Arial" w:cs="Arial"/>
          <w:color w:val="202122"/>
          <w:sz w:val="21"/>
          <w:szCs w:val="21"/>
        </w:rPr>
        <w:t>ανος — </w:t>
      </w:r>
      <w:hyperlink r:id="rId6" w:tooltip="Чёрный цвет" w:history="1">
        <w:r w:rsidRPr="00CF4C6F">
          <w:rPr>
            <w:rStyle w:val="a4"/>
            <w:rFonts w:ascii="Arial" w:hAnsi="Arial" w:cs="Arial"/>
            <w:color w:val="3366CC"/>
            <w:sz w:val="21"/>
            <w:szCs w:val="21"/>
            <w:u w:val="none"/>
          </w:rPr>
          <w:t>чёрный</w:t>
        </w:r>
      </w:hyperlink>
      <w:r w:rsidRPr="00CF4C6F">
        <w:rPr>
          <w:rFonts w:ascii="Arial" w:hAnsi="Arial" w:cs="Arial"/>
          <w:color w:val="202122"/>
          <w:sz w:val="21"/>
          <w:szCs w:val="21"/>
        </w:rPr>
        <w:t>) — высокомолекулярные </w:t>
      </w:r>
      <w:hyperlink r:id="rId7" w:tooltip="Биологические пигменты" w:history="1">
        <w:r w:rsidRPr="00CF4C6F">
          <w:rPr>
            <w:rStyle w:val="a4"/>
            <w:rFonts w:ascii="Arial" w:hAnsi="Arial" w:cs="Arial"/>
            <w:color w:val="3366CC"/>
            <w:sz w:val="21"/>
            <w:szCs w:val="21"/>
            <w:u w:val="none"/>
          </w:rPr>
          <w:t>пигменты</w:t>
        </w:r>
      </w:hyperlink>
      <w:r w:rsidRPr="00CF4C6F">
        <w:rPr>
          <w:rFonts w:ascii="Arial" w:hAnsi="Arial" w:cs="Arial"/>
          <w:color w:val="202122"/>
          <w:sz w:val="21"/>
          <w:szCs w:val="21"/>
        </w:rPr>
        <w:t>, которые имеют нерегулярную</w:t>
      </w:r>
      <w:r w:rsidR="006D4167" w:rsidRPr="00CF4C6F">
        <w:rPr>
          <w:rFonts w:ascii="Arial" w:hAnsi="Arial" w:cs="Arial"/>
          <w:color w:val="202122"/>
          <w:sz w:val="21"/>
          <w:szCs w:val="21"/>
        </w:rPr>
        <w:t xml:space="preserve">   </w:t>
      </w:r>
      <w:r w:rsidRPr="00CF4C6F">
        <w:rPr>
          <w:rFonts w:ascii="Arial" w:hAnsi="Arial" w:cs="Arial"/>
          <w:color w:val="202122"/>
          <w:sz w:val="21"/>
          <w:szCs w:val="21"/>
        </w:rPr>
        <w:t xml:space="preserve">структуру и сложный химический </w:t>
      </w:r>
      <w:r w:rsidR="006D4167" w:rsidRPr="00CF4C6F">
        <w:rPr>
          <w:rFonts w:ascii="Arial" w:hAnsi="Arial" w:cs="Arial"/>
          <w:color w:val="202122"/>
          <w:sz w:val="21"/>
          <w:szCs w:val="21"/>
        </w:rPr>
        <w:t xml:space="preserve">состав.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CF4C6F">
        <w:rPr>
          <w:rFonts w:ascii="Arial" w:hAnsi="Arial" w:cs="Arial"/>
          <w:color w:val="202122"/>
          <w:sz w:val="21"/>
          <w:szCs w:val="21"/>
        </w:rPr>
        <w:t xml:space="preserve">  </w:t>
      </w:r>
      <w:r w:rsidR="00610ED6" w:rsidRPr="00CF4C6F">
        <w:rPr>
          <w:rFonts w:ascii="Arial" w:hAnsi="Arial" w:cs="Arial"/>
          <w:color w:val="202122"/>
          <w:sz w:val="21"/>
          <w:szCs w:val="21"/>
        </w:rPr>
        <w:t>Представляют собой н</w:t>
      </w:r>
      <w:r w:rsidRPr="00CF4C6F">
        <w:rPr>
          <w:rFonts w:ascii="Arial" w:hAnsi="Arial" w:cs="Arial"/>
          <w:color w:val="202122"/>
          <w:sz w:val="21"/>
          <w:szCs w:val="21"/>
        </w:rPr>
        <w:t>ерастворимые </w:t>
      </w:r>
      <w:hyperlink r:id="rId8" w:tooltip="Полимер" w:history="1">
        <w:r w:rsidRPr="00CF4C6F">
          <w:rPr>
            <w:rStyle w:val="a4"/>
            <w:rFonts w:ascii="Arial" w:hAnsi="Arial" w:cs="Arial"/>
            <w:color w:val="auto"/>
            <w:sz w:val="21"/>
            <w:szCs w:val="21"/>
            <w:u w:val="none"/>
          </w:rPr>
          <w:t>полимеры</w:t>
        </w:r>
      </w:hyperlink>
      <w:r w:rsidRPr="00CF4C6F">
        <w:rPr>
          <w:rFonts w:ascii="Arial" w:hAnsi="Arial" w:cs="Arial"/>
          <w:sz w:val="21"/>
          <w:szCs w:val="21"/>
        </w:rPr>
        <w:t xml:space="preserve">, продукты окислительных превращений </w:t>
      </w:r>
      <w:r w:rsidR="00C7092E" w:rsidRPr="00CF4C6F">
        <w:rPr>
          <w:rFonts w:ascii="Arial" w:hAnsi="Arial" w:cs="Arial"/>
          <w:sz w:val="21"/>
          <w:szCs w:val="21"/>
        </w:rPr>
        <w:t xml:space="preserve">ароматических структур, имеющих  </w:t>
      </w:r>
      <w:proofErr w:type="spellStart"/>
      <w:r w:rsidR="00C7092E" w:rsidRPr="00CF4C6F">
        <w:rPr>
          <w:rFonts w:ascii="Arial" w:hAnsi="Arial" w:cs="Arial"/>
          <w:sz w:val="21"/>
          <w:szCs w:val="21"/>
        </w:rPr>
        <w:t>вицинально</w:t>
      </w:r>
      <w:proofErr w:type="spellEnd"/>
      <w:r w:rsidR="00C7092E" w:rsidRPr="00CF4C6F">
        <w:rPr>
          <w:rFonts w:ascii="Arial" w:hAnsi="Arial" w:cs="Arial"/>
          <w:sz w:val="21"/>
          <w:szCs w:val="21"/>
        </w:rPr>
        <w:t xml:space="preserve"> (рядом) расположенные окси-, </w:t>
      </w:r>
      <w:proofErr w:type="spellStart"/>
      <w:r w:rsidR="00C7092E" w:rsidRPr="00CF4C6F">
        <w:rPr>
          <w:rFonts w:ascii="Arial" w:hAnsi="Arial" w:cs="Arial"/>
          <w:sz w:val="21"/>
          <w:szCs w:val="21"/>
        </w:rPr>
        <w:t>амино</w:t>
      </w:r>
      <w:proofErr w:type="spellEnd"/>
      <w:r w:rsidR="00C7092E" w:rsidRPr="00CF4C6F">
        <w:rPr>
          <w:rFonts w:ascii="Arial" w:hAnsi="Arial" w:cs="Arial"/>
          <w:sz w:val="21"/>
          <w:szCs w:val="21"/>
        </w:rPr>
        <w:t>-, тио-группы.</w:t>
      </w:r>
      <w:r w:rsidR="006D4167" w:rsidRPr="00CF4C6F">
        <w:rPr>
          <w:rFonts w:ascii="Arial" w:hAnsi="Arial" w:cs="Arial"/>
          <w:sz w:val="21"/>
          <w:szCs w:val="21"/>
        </w:rPr>
        <w:t xml:space="preserve">     </w:t>
      </w:r>
      <w:r w:rsidRPr="00CF4C6F">
        <w:rPr>
          <w:rFonts w:ascii="Arial" w:hAnsi="Arial" w:cs="Arial"/>
          <w:sz w:val="21"/>
          <w:szCs w:val="21"/>
        </w:rPr>
        <w:t>У </w:t>
      </w:r>
      <w:hyperlink r:id="rId9" w:tooltip="Человек разумный" w:history="1">
        <w:r w:rsidRPr="00CF4C6F">
          <w:rPr>
            <w:rStyle w:val="a4"/>
            <w:rFonts w:ascii="Arial" w:hAnsi="Arial" w:cs="Arial"/>
            <w:color w:val="auto"/>
            <w:sz w:val="21"/>
            <w:szCs w:val="21"/>
            <w:u w:val="none"/>
          </w:rPr>
          <w:t>человека</w:t>
        </w:r>
      </w:hyperlink>
      <w:r w:rsidRPr="00CF4C6F">
        <w:rPr>
          <w:rFonts w:ascii="Arial" w:hAnsi="Arial" w:cs="Arial"/>
          <w:sz w:val="21"/>
          <w:szCs w:val="21"/>
        </w:rPr>
        <w:t xml:space="preserve"> существуют четыре основных типа меланинов: </w:t>
      </w:r>
      <w:proofErr w:type="spellStart"/>
      <w:r w:rsidRPr="00CF4C6F">
        <w:rPr>
          <w:rFonts w:ascii="Arial" w:hAnsi="Arial" w:cs="Arial"/>
          <w:sz w:val="21"/>
          <w:szCs w:val="21"/>
        </w:rPr>
        <w:t>алломеланин</w:t>
      </w:r>
      <w:proofErr w:type="spellEnd"/>
      <w:r w:rsidRPr="00CF4C6F">
        <w:rPr>
          <w:rFonts w:ascii="Arial" w:hAnsi="Arial" w:cs="Arial"/>
          <w:sz w:val="21"/>
          <w:szCs w:val="21"/>
        </w:rPr>
        <w:t xml:space="preserve">, </w:t>
      </w:r>
      <w:proofErr w:type="spellStart"/>
      <w:r w:rsidRPr="00CF4C6F">
        <w:rPr>
          <w:rFonts w:ascii="Arial" w:hAnsi="Arial" w:cs="Arial"/>
          <w:sz w:val="21"/>
          <w:szCs w:val="21"/>
        </w:rPr>
        <w:t>эумеланины</w:t>
      </w:r>
      <w:proofErr w:type="spellEnd"/>
      <w:r w:rsidRPr="00CF4C6F">
        <w:rPr>
          <w:rFonts w:ascii="Arial" w:hAnsi="Arial" w:cs="Arial"/>
          <w:sz w:val="21"/>
          <w:szCs w:val="21"/>
        </w:rPr>
        <w:t xml:space="preserve">, </w:t>
      </w:r>
      <w:proofErr w:type="spellStart"/>
      <w:r w:rsidRPr="00CF4C6F">
        <w:rPr>
          <w:rFonts w:ascii="Arial" w:hAnsi="Arial" w:cs="Arial"/>
          <w:sz w:val="21"/>
          <w:szCs w:val="21"/>
        </w:rPr>
        <w:t>феомеланины</w:t>
      </w:r>
      <w:proofErr w:type="spellEnd"/>
      <w:r w:rsidRPr="00CF4C6F">
        <w:rPr>
          <w:rFonts w:ascii="Arial" w:hAnsi="Arial" w:cs="Arial"/>
          <w:sz w:val="21"/>
          <w:szCs w:val="21"/>
        </w:rPr>
        <w:t xml:space="preserve"> и </w:t>
      </w:r>
      <w:proofErr w:type="spellStart"/>
      <w:r w:rsidR="00CF4C6F" w:rsidRPr="00CF4C6F">
        <w:rPr>
          <w:rFonts w:ascii="Arial" w:hAnsi="Arial" w:cs="Arial"/>
          <w:sz w:val="21"/>
          <w:szCs w:val="21"/>
        </w:rPr>
        <w:fldChar w:fldCharType="begin"/>
      </w:r>
      <w:r w:rsidR="00CF4C6F" w:rsidRPr="00CF4C6F">
        <w:rPr>
          <w:rFonts w:ascii="Arial" w:hAnsi="Arial" w:cs="Arial"/>
          <w:sz w:val="21"/>
          <w:szCs w:val="21"/>
        </w:rPr>
        <w:instrText xml:space="preserve"> HYPERLINK "https://ru.wikipedia.org/wiki/%D0%9D%D0%B5%D0%B9%D1%80%D0%BE%D0%BC%D0%B5%D0%BB%D0%B0%D0%BD%D0%B8%D0%BD" \o "Нейромеланин" </w:instrText>
      </w:r>
      <w:r w:rsidR="00CF4C6F" w:rsidRPr="00CF4C6F">
        <w:rPr>
          <w:rFonts w:ascii="Arial" w:hAnsi="Arial" w:cs="Arial"/>
          <w:sz w:val="21"/>
          <w:szCs w:val="21"/>
        </w:rPr>
        <w:fldChar w:fldCharType="separate"/>
      </w:r>
      <w:r w:rsidRPr="00CF4C6F">
        <w:rPr>
          <w:rStyle w:val="a4"/>
          <w:rFonts w:ascii="Arial" w:hAnsi="Arial" w:cs="Arial"/>
          <w:color w:val="auto"/>
          <w:sz w:val="21"/>
          <w:szCs w:val="21"/>
          <w:u w:val="none"/>
        </w:rPr>
        <w:t>нейромеланины</w:t>
      </w:r>
      <w:proofErr w:type="spellEnd"/>
      <w:r w:rsidR="00CF4C6F" w:rsidRPr="00CF4C6F">
        <w:rPr>
          <w:rStyle w:val="a4"/>
          <w:rFonts w:ascii="Arial" w:hAnsi="Arial" w:cs="Arial"/>
          <w:color w:val="auto"/>
          <w:sz w:val="21"/>
          <w:szCs w:val="21"/>
          <w:u w:val="none"/>
        </w:rPr>
        <w:fldChar w:fldCharType="end"/>
      </w:r>
      <w:r w:rsidRPr="00CF4C6F">
        <w:rPr>
          <w:rFonts w:ascii="Arial" w:hAnsi="Arial" w:cs="Arial"/>
          <w:sz w:val="21"/>
          <w:szCs w:val="21"/>
        </w:rPr>
        <w:t xml:space="preserve">. </w:t>
      </w:r>
      <w:proofErr w:type="spellStart"/>
      <w:r w:rsidRPr="00CF4C6F">
        <w:rPr>
          <w:rFonts w:ascii="Arial" w:hAnsi="Arial" w:cs="Arial"/>
          <w:sz w:val="21"/>
          <w:szCs w:val="21"/>
        </w:rPr>
        <w:t>Эумеланины</w:t>
      </w:r>
      <w:proofErr w:type="spellEnd"/>
      <w:r w:rsidRPr="00CF4C6F">
        <w:rPr>
          <w:rFonts w:ascii="Arial" w:hAnsi="Arial" w:cs="Arial"/>
          <w:sz w:val="21"/>
          <w:szCs w:val="21"/>
        </w:rPr>
        <w:t xml:space="preserve"> встречаются наиболее часто; могут иметь коричневую или чёрную окраску. </w:t>
      </w:r>
      <w:proofErr w:type="spellStart"/>
      <w:r w:rsidRPr="00CF4C6F">
        <w:rPr>
          <w:rFonts w:ascii="Arial" w:hAnsi="Arial" w:cs="Arial"/>
          <w:sz w:val="21"/>
          <w:szCs w:val="21"/>
        </w:rPr>
        <w:t>Феомеланины</w:t>
      </w:r>
      <w:proofErr w:type="spellEnd"/>
      <w:r w:rsidRPr="00CF4C6F">
        <w:rPr>
          <w:rFonts w:ascii="Arial" w:hAnsi="Arial" w:cs="Arial"/>
          <w:sz w:val="21"/>
          <w:szCs w:val="21"/>
        </w:rPr>
        <w:t xml:space="preserve"> имеют красноватую окраску, они придают характерный розовый или красный цвет губам, рыжий цвет</w:t>
      </w:r>
      <w:r w:rsidR="002625EB" w:rsidRPr="00CF4C6F">
        <w:rPr>
          <w:rFonts w:ascii="Arial" w:hAnsi="Arial" w:cs="Arial"/>
          <w:sz w:val="21"/>
          <w:szCs w:val="21"/>
        </w:rPr>
        <w:t xml:space="preserve"> волосам</w:t>
      </w:r>
      <w:r w:rsidR="006D4167" w:rsidRPr="00CF4C6F">
        <w:rPr>
          <w:rFonts w:ascii="Arial" w:hAnsi="Arial" w:cs="Arial"/>
          <w:sz w:val="21"/>
          <w:szCs w:val="21"/>
        </w:rPr>
        <w:t>,</w:t>
      </w:r>
      <w:r w:rsidRPr="00CF4C6F">
        <w:rPr>
          <w:rFonts w:ascii="Arial" w:hAnsi="Arial" w:cs="Arial"/>
          <w:sz w:val="21"/>
          <w:szCs w:val="21"/>
        </w:rPr>
        <w:t xml:space="preserve"> </w:t>
      </w:r>
      <w:proofErr w:type="spellStart"/>
      <w:r w:rsidR="006D4167" w:rsidRPr="00CF4C6F">
        <w:rPr>
          <w:rFonts w:ascii="Arial" w:hAnsi="Arial" w:cs="Arial"/>
          <w:sz w:val="21"/>
          <w:szCs w:val="21"/>
        </w:rPr>
        <w:t>н</w:t>
      </w:r>
      <w:r w:rsidRPr="00CF4C6F">
        <w:rPr>
          <w:rFonts w:ascii="Arial" w:hAnsi="Arial" w:cs="Arial"/>
          <w:sz w:val="21"/>
          <w:szCs w:val="21"/>
        </w:rPr>
        <w:t>ейромеланин</w:t>
      </w:r>
      <w:proofErr w:type="spellEnd"/>
      <w:r w:rsidRPr="00CF4C6F">
        <w:rPr>
          <w:rFonts w:ascii="Arial" w:hAnsi="Arial" w:cs="Arial"/>
          <w:sz w:val="21"/>
          <w:szCs w:val="21"/>
        </w:rPr>
        <w:t xml:space="preserve"> обнаруживается в мозге</w:t>
      </w:r>
      <w:r w:rsidR="006D4167" w:rsidRPr="00CF4C6F">
        <w:rPr>
          <w:rFonts w:ascii="Arial" w:hAnsi="Arial" w:cs="Arial"/>
          <w:sz w:val="21"/>
          <w:szCs w:val="21"/>
        </w:rPr>
        <w:t xml:space="preserve">.  </w:t>
      </w:r>
      <w:r w:rsidRPr="00CF4C6F">
        <w:rPr>
          <w:rFonts w:ascii="Arial" w:hAnsi="Arial" w:cs="Arial"/>
          <w:sz w:val="21"/>
          <w:szCs w:val="21"/>
        </w:rPr>
        <w:t>Меланины широко распространены в растительных и животных тканях, а также у простейших. Они определяют окраску кожи и волос, например </w:t>
      </w:r>
      <w:hyperlink r:id="rId10" w:tooltip="Масти лошадей" w:history="1">
        <w:r w:rsidRPr="00CF4C6F">
          <w:rPr>
            <w:rStyle w:val="a4"/>
            <w:rFonts w:ascii="Arial" w:hAnsi="Arial" w:cs="Arial"/>
            <w:color w:val="auto"/>
            <w:sz w:val="21"/>
            <w:szCs w:val="21"/>
            <w:u w:val="none"/>
          </w:rPr>
          <w:t>масти лошадей</w:t>
        </w:r>
      </w:hyperlink>
      <w:r w:rsidRPr="00CF4C6F">
        <w:rPr>
          <w:rFonts w:ascii="Arial" w:hAnsi="Arial" w:cs="Arial"/>
          <w:sz w:val="21"/>
          <w:szCs w:val="21"/>
        </w:rPr>
        <w:t>, цвет перьев птиц , чешуи</w:t>
      </w:r>
      <w:r w:rsidR="006D4167" w:rsidRPr="00CF4C6F">
        <w:rPr>
          <w:rFonts w:ascii="Arial" w:hAnsi="Arial" w:cs="Arial"/>
          <w:sz w:val="21"/>
          <w:szCs w:val="21"/>
        </w:rPr>
        <w:t xml:space="preserve"> </w:t>
      </w:r>
      <w:r w:rsidRPr="00CF4C6F">
        <w:rPr>
          <w:rFonts w:ascii="Arial" w:hAnsi="Arial" w:cs="Arial"/>
          <w:sz w:val="21"/>
          <w:szCs w:val="21"/>
        </w:rPr>
        <w:t>рыб, </w:t>
      </w:r>
      <w:hyperlink r:id="rId11" w:tooltip="Кутикула беспозвоночных" w:history="1">
        <w:r w:rsidRPr="00CF4C6F">
          <w:rPr>
            <w:rStyle w:val="a4"/>
            <w:rFonts w:ascii="Arial" w:hAnsi="Arial" w:cs="Arial"/>
            <w:color w:val="auto"/>
            <w:sz w:val="21"/>
            <w:szCs w:val="21"/>
            <w:u w:val="none"/>
          </w:rPr>
          <w:t>кутикулы</w:t>
        </w:r>
      </w:hyperlink>
      <w:r w:rsidRPr="00CF4C6F">
        <w:rPr>
          <w:rFonts w:ascii="Arial" w:hAnsi="Arial" w:cs="Arial"/>
          <w:sz w:val="21"/>
          <w:szCs w:val="21"/>
        </w:rPr>
        <w:t> насекомых.</w:t>
      </w:r>
      <w:r w:rsidRPr="00CF4C6F">
        <w:rPr>
          <w:rFonts w:ascii="Arial" w:hAnsi="Arial" w:cs="Arial"/>
          <w:color w:val="202122"/>
          <w:sz w:val="21"/>
          <w:szCs w:val="21"/>
        </w:rPr>
        <w:t xml:space="preserve"> </w:t>
      </w:r>
    </w:p>
    <w:p w14:paraId="31B3EA41" w14:textId="77777777" w:rsidR="000C7497" w:rsidRPr="00CF4C6F" w:rsidRDefault="002473F3" w:rsidP="00CF4C6F">
      <w:pPr>
        <w:spacing w:line="240" w:lineRule="auto"/>
        <w:jc w:val="both"/>
        <w:rPr>
          <w:rFonts w:ascii="Arial" w:hAnsi="Arial" w:cs="Arial"/>
          <w:color w:val="000000"/>
          <w:sz w:val="21"/>
          <w:szCs w:val="21"/>
          <w:shd w:val="clear" w:color="auto" w:fill="FFFFFF"/>
        </w:rPr>
      </w:pPr>
      <w:r w:rsidRPr="00CF4C6F">
        <w:rPr>
          <w:rFonts w:ascii="Arial" w:hAnsi="Arial" w:cs="Arial"/>
          <w:color w:val="000000"/>
          <w:sz w:val="21"/>
          <w:szCs w:val="21"/>
          <w:shd w:val="clear" w:color="auto" w:fill="FFFFFF"/>
        </w:rPr>
        <w:t>Многочисленными и</w:t>
      </w:r>
      <w:r w:rsidR="008C21BD" w:rsidRPr="00CF4C6F"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сследованиями доказано, что меланины, характеризуются широким спектром биологической активности. Они обладают </w:t>
      </w:r>
      <w:proofErr w:type="spellStart"/>
      <w:r w:rsidR="008C21BD" w:rsidRPr="00CF4C6F">
        <w:rPr>
          <w:rFonts w:ascii="Arial" w:hAnsi="Arial" w:cs="Arial"/>
          <w:color w:val="000000"/>
          <w:sz w:val="21"/>
          <w:szCs w:val="21"/>
          <w:shd w:val="clear" w:color="auto" w:fill="FFFFFF"/>
        </w:rPr>
        <w:t>фотопротекторным</w:t>
      </w:r>
      <w:proofErr w:type="spellEnd"/>
      <w:r w:rsidR="008C21BD" w:rsidRPr="00CF4C6F"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, радиопротекторным, антимутагенным, иммуномодулирующим </w:t>
      </w:r>
      <w:proofErr w:type="spellStart"/>
      <w:r w:rsidR="008C21BD" w:rsidRPr="00CF4C6F">
        <w:rPr>
          <w:rFonts w:ascii="Arial" w:hAnsi="Arial" w:cs="Arial"/>
          <w:color w:val="000000"/>
          <w:sz w:val="21"/>
          <w:szCs w:val="21"/>
          <w:shd w:val="clear" w:color="auto" w:fill="FFFFFF"/>
        </w:rPr>
        <w:t>стрессопротекторным</w:t>
      </w:r>
      <w:proofErr w:type="spellEnd"/>
      <w:r w:rsidR="008C21BD" w:rsidRPr="00CF4C6F"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, </w:t>
      </w:r>
      <w:proofErr w:type="spellStart"/>
      <w:r w:rsidR="008C21BD" w:rsidRPr="00CF4C6F">
        <w:rPr>
          <w:rFonts w:ascii="Arial" w:hAnsi="Arial" w:cs="Arial"/>
          <w:color w:val="000000"/>
          <w:sz w:val="21"/>
          <w:szCs w:val="21"/>
          <w:shd w:val="clear" w:color="auto" w:fill="FFFFFF"/>
        </w:rPr>
        <w:t>геропротекторным</w:t>
      </w:r>
      <w:proofErr w:type="spellEnd"/>
      <w:r w:rsidR="008C21BD" w:rsidRPr="00CF4C6F">
        <w:rPr>
          <w:rFonts w:ascii="Arial" w:hAnsi="Arial" w:cs="Arial"/>
          <w:color w:val="000000"/>
          <w:sz w:val="21"/>
          <w:szCs w:val="21"/>
          <w:shd w:val="clear" w:color="auto" w:fill="FFFFFF"/>
        </w:rPr>
        <w:t>, антиоксидантным, детоксикационным и противовоспалительным действиями</w:t>
      </w:r>
      <w:r w:rsidRPr="00CF4C6F"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, таже мощными адсорбционными свойствами. Особого внимания заслуживает способность меланина передавать свои эффекты через пространство </w:t>
      </w:r>
      <w:proofErr w:type="gramStart"/>
      <w:r w:rsidRPr="00CF4C6F"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( </w:t>
      </w:r>
      <w:proofErr w:type="spellStart"/>
      <w:r w:rsidRPr="00CF4C6F">
        <w:rPr>
          <w:rFonts w:ascii="Arial" w:hAnsi="Arial" w:cs="Arial"/>
          <w:color w:val="000000"/>
          <w:sz w:val="21"/>
          <w:szCs w:val="21"/>
          <w:shd w:val="clear" w:color="auto" w:fill="FFFFFF"/>
        </w:rPr>
        <w:t>трансполевое</w:t>
      </w:r>
      <w:proofErr w:type="spellEnd"/>
      <w:proofErr w:type="gramEnd"/>
      <w:r w:rsidRPr="00CF4C6F"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воздействие).</w:t>
      </w:r>
    </w:p>
    <w:p w14:paraId="3ACFA75E" w14:textId="000814BC" w:rsidR="008C21BD" w:rsidRPr="00CF4C6F" w:rsidRDefault="000C7497" w:rsidP="00CF4C6F">
      <w:pPr>
        <w:spacing w:line="240" w:lineRule="auto"/>
        <w:jc w:val="both"/>
        <w:rPr>
          <w:rFonts w:ascii="Arial" w:hAnsi="Arial" w:cs="Arial"/>
          <w:b/>
          <w:sz w:val="21"/>
          <w:szCs w:val="21"/>
        </w:rPr>
      </w:pPr>
      <w:r w:rsidRPr="00CF4C6F">
        <w:rPr>
          <w:rFonts w:ascii="Arial" w:hAnsi="Arial" w:cs="Arial"/>
          <w:b/>
          <w:sz w:val="21"/>
          <w:szCs w:val="21"/>
        </w:rPr>
        <w:t xml:space="preserve"> Механизм действия меланин</w:t>
      </w:r>
      <w:r w:rsidR="00883F5F" w:rsidRPr="00CF4C6F">
        <w:rPr>
          <w:rFonts w:ascii="Arial" w:hAnsi="Arial" w:cs="Arial"/>
          <w:b/>
          <w:sz w:val="21"/>
          <w:szCs w:val="21"/>
        </w:rPr>
        <w:t>ов</w:t>
      </w:r>
      <w:r w:rsidRPr="00CF4C6F">
        <w:rPr>
          <w:rFonts w:ascii="Arial" w:hAnsi="Arial" w:cs="Arial"/>
          <w:b/>
          <w:sz w:val="21"/>
          <w:szCs w:val="21"/>
        </w:rPr>
        <w:t xml:space="preserve"> сложен и до конца не изучен.</w:t>
      </w:r>
      <w:r w:rsidR="00883F5F" w:rsidRPr="00CF4C6F">
        <w:rPr>
          <w:rFonts w:ascii="Arial" w:hAnsi="Arial" w:cs="Arial"/>
          <w:b/>
          <w:sz w:val="21"/>
          <w:szCs w:val="21"/>
        </w:rPr>
        <w:t xml:space="preserve"> Их</w:t>
      </w:r>
      <w:r w:rsidRPr="00CF4C6F">
        <w:rPr>
          <w:rFonts w:ascii="Arial" w:hAnsi="Arial" w:cs="Arial"/>
          <w:b/>
          <w:sz w:val="21"/>
          <w:szCs w:val="21"/>
        </w:rPr>
        <w:t xml:space="preserve"> свойства зависят от типа меланина (микробного, животного, растительного происхождения), его структуры и условий воздействия.  </w:t>
      </w:r>
    </w:p>
    <w:p w14:paraId="1A80FB1B" w14:textId="04BBF92D" w:rsidR="00515075" w:rsidRPr="00CF4C6F" w:rsidRDefault="00A720CB" w:rsidP="00CF4C6F">
      <w:pPr>
        <w:spacing w:line="240" w:lineRule="auto"/>
        <w:jc w:val="both"/>
        <w:rPr>
          <w:rFonts w:ascii="Arial" w:hAnsi="Arial" w:cs="Arial"/>
          <w:sz w:val="21"/>
          <w:szCs w:val="21"/>
        </w:rPr>
      </w:pPr>
      <w:r w:rsidRPr="00CF4C6F">
        <w:rPr>
          <w:rFonts w:ascii="Arial" w:hAnsi="Arial" w:cs="Arial"/>
          <w:sz w:val="21"/>
          <w:szCs w:val="21"/>
        </w:rPr>
        <w:t xml:space="preserve">Меланины довольно реакционноспособны и обладают рядом сложных структурных и физико-химических свойств в дополнение к устойчивости и деградации. Они проявляют окислительно-восстановительную активность с переносом заряда и являются выдающимся стабильным радикалом, поглотителем свободных радикалов, </w:t>
      </w:r>
      <w:proofErr w:type="spellStart"/>
      <w:r w:rsidRPr="00CF4C6F">
        <w:rPr>
          <w:rFonts w:ascii="Arial" w:hAnsi="Arial" w:cs="Arial"/>
          <w:sz w:val="21"/>
          <w:szCs w:val="21"/>
        </w:rPr>
        <w:t>хелатирующим</w:t>
      </w:r>
      <w:proofErr w:type="spellEnd"/>
      <w:r w:rsidRPr="00CF4C6F">
        <w:rPr>
          <w:rFonts w:ascii="Arial" w:hAnsi="Arial" w:cs="Arial"/>
          <w:sz w:val="21"/>
          <w:szCs w:val="21"/>
        </w:rPr>
        <w:t xml:space="preserve"> агентом для ионов, проявляют связывающую способность в отношении различных </w:t>
      </w:r>
      <w:proofErr w:type="spellStart"/>
      <w:r w:rsidRPr="00CF4C6F">
        <w:rPr>
          <w:rFonts w:ascii="Arial" w:hAnsi="Arial" w:cs="Arial"/>
          <w:sz w:val="21"/>
          <w:szCs w:val="21"/>
        </w:rPr>
        <w:t>биомолекул</w:t>
      </w:r>
      <w:proofErr w:type="spellEnd"/>
      <w:r w:rsidRPr="00CF4C6F">
        <w:rPr>
          <w:rFonts w:ascii="Arial" w:hAnsi="Arial" w:cs="Arial"/>
          <w:sz w:val="21"/>
          <w:szCs w:val="21"/>
        </w:rPr>
        <w:t xml:space="preserve"> и органических агентов (лекарств, антибиотиков и других </w:t>
      </w:r>
      <w:proofErr w:type="spellStart"/>
      <w:r w:rsidRPr="00CF4C6F">
        <w:rPr>
          <w:rFonts w:ascii="Arial" w:hAnsi="Arial" w:cs="Arial"/>
          <w:sz w:val="21"/>
          <w:szCs w:val="21"/>
        </w:rPr>
        <w:t>ксенобиотиков</w:t>
      </w:r>
      <w:proofErr w:type="spellEnd"/>
      <w:r w:rsidRPr="00CF4C6F">
        <w:rPr>
          <w:rFonts w:ascii="Arial" w:hAnsi="Arial" w:cs="Arial"/>
          <w:sz w:val="21"/>
          <w:szCs w:val="21"/>
        </w:rPr>
        <w:t xml:space="preserve">). Эти химические свойства делают меланины востребованными пигментами во многих отношениях  , поскольку они могут действовать как: </w:t>
      </w:r>
      <w:r w:rsidR="000C7497" w:rsidRPr="00CF4C6F">
        <w:rPr>
          <w:rFonts w:ascii="Arial" w:hAnsi="Arial" w:cs="Arial"/>
          <w:sz w:val="21"/>
          <w:szCs w:val="21"/>
        </w:rPr>
        <w:t xml:space="preserve">   -  </w:t>
      </w:r>
      <w:r w:rsidRPr="00CF4C6F">
        <w:rPr>
          <w:rFonts w:ascii="Arial" w:hAnsi="Arial" w:cs="Arial"/>
          <w:sz w:val="21"/>
          <w:szCs w:val="21"/>
        </w:rPr>
        <w:t xml:space="preserve">окислительно-восстановительные полимеры, буферизующие уровень внутриклеточных окислительно-восстановительных </w:t>
      </w:r>
      <w:r w:rsidR="000C7497" w:rsidRPr="00CF4C6F">
        <w:rPr>
          <w:rFonts w:ascii="Arial" w:hAnsi="Arial" w:cs="Arial"/>
          <w:sz w:val="21"/>
          <w:szCs w:val="21"/>
        </w:rPr>
        <w:t>процессов</w:t>
      </w:r>
      <w:r w:rsidRPr="00CF4C6F">
        <w:rPr>
          <w:rFonts w:ascii="Arial" w:hAnsi="Arial" w:cs="Arial"/>
          <w:sz w:val="21"/>
          <w:szCs w:val="21"/>
        </w:rPr>
        <w:t xml:space="preserve"> ; </w:t>
      </w:r>
      <w:r w:rsidR="000C7497" w:rsidRPr="00CF4C6F">
        <w:rPr>
          <w:rFonts w:ascii="Arial" w:hAnsi="Arial" w:cs="Arial"/>
          <w:sz w:val="21"/>
          <w:szCs w:val="21"/>
        </w:rPr>
        <w:t xml:space="preserve"> -  </w:t>
      </w:r>
      <w:r w:rsidRPr="00CF4C6F">
        <w:rPr>
          <w:rFonts w:ascii="Arial" w:hAnsi="Arial" w:cs="Arial"/>
          <w:sz w:val="21"/>
          <w:szCs w:val="21"/>
        </w:rPr>
        <w:t xml:space="preserve">поглотители радикалов для нейтрализации активных кислородсодержащих соединений; </w:t>
      </w:r>
      <w:r w:rsidR="000C7497" w:rsidRPr="00CF4C6F">
        <w:rPr>
          <w:rFonts w:ascii="Arial" w:hAnsi="Arial" w:cs="Arial"/>
          <w:sz w:val="21"/>
          <w:szCs w:val="21"/>
        </w:rPr>
        <w:t xml:space="preserve">  -  </w:t>
      </w:r>
      <w:proofErr w:type="spellStart"/>
      <w:r w:rsidRPr="00CF4C6F">
        <w:rPr>
          <w:rFonts w:ascii="Arial" w:hAnsi="Arial" w:cs="Arial"/>
          <w:sz w:val="21"/>
          <w:szCs w:val="21"/>
        </w:rPr>
        <w:t>ионо-хелатирующи</w:t>
      </w:r>
      <w:r w:rsidR="000C7497" w:rsidRPr="00CF4C6F">
        <w:rPr>
          <w:rFonts w:ascii="Arial" w:hAnsi="Arial" w:cs="Arial"/>
          <w:sz w:val="21"/>
          <w:szCs w:val="21"/>
        </w:rPr>
        <w:t>е</w:t>
      </w:r>
      <w:proofErr w:type="spellEnd"/>
      <w:r w:rsidRPr="00CF4C6F">
        <w:rPr>
          <w:rFonts w:ascii="Arial" w:hAnsi="Arial" w:cs="Arial"/>
          <w:sz w:val="21"/>
          <w:szCs w:val="21"/>
        </w:rPr>
        <w:t xml:space="preserve"> агент</w:t>
      </w:r>
      <w:r w:rsidR="000C7497" w:rsidRPr="00CF4C6F">
        <w:rPr>
          <w:rFonts w:ascii="Arial" w:hAnsi="Arial" w:cs="Arial"/>
          <w:sz w:val="21"/>
          <w:szCs w:val="21"/>
        </w:rPr>
        <w:t>ы</w:t>
      </w:r>
      <w:r w:rsidRPr="00CF4C6F">
        <w:rPr>
          <w:rFonts w:ascii="Arial" w:hAnsi="Arial" w:cs="Arial"/>
          <w:sz w:val="21"/>
          <w:szCs w:val="21"/>
        </w:rPr>
        <w:t xml:space="preserve"> и, возможно, обменник</w:t>
      </w:r>
      <w:r w:rsidR="00D817BC" w:rsidRPr="00CF4C6F">
        <w:rPr>
          <w:rFonts w:ascii="Arial" w:hAnsi="Arial" w:cs="Arial"/>
          <w:sz w:val="21"/>
          <w:szCs w:val="21"/>
        </w:rPr>
        <w:t>и</w:t>
      </w:r>
      <w:r w:rsidRPr="00CF4C6F">
        <w:rPr>
          <w:rFonts w:ascii="Arial" w:hAnsi="Arial" w:cs="Arial"/>
          <w:sz w:val="21"/>
          <w:szCs w:val="21"/>
        </w:rPr>
        <w:t xml:space="preserve">; </w:t>
      </w:r>
      <w:r w:rsidR="00D817BC" w:rsidRPr="00CF4C6F">
        <w:rPr>
          <w:rFonts w:ascii="Arial" w:hAnsi="Arial" w:cs="Arial"/>
          <w:sz w:val="21"/>
          <w:szCs w:val="21"/>
        </w:rPr>
        <w:t xml:space="preserve"> -  </w:t>
      </w:r>
      <w:r w:rsidRPr="00CF4C6F">
        <w:rPr>
          <w:rFonts w:ascii="Arial" w:hAnsi="Arial" w:cs="Arial"/>
          <w:sz w:val="21"/>
          <w:szCs w:val="21"/>
        </w:rPr>
        <w:t>меланин</w:t>
      </w:r>
      <w:r w:rsidR="00D817BC" w:rsidRPr="00CF4C6F">
        <w:rPr>
          <w:rFonts w:ascii="Arial" w:hAnsi="Arial" w:cs="Arial"/>
          <w:sz w:val="21"/>
          <w:szCs w:val="21"/>
        </w:rPr>
        <w:t>ы</w:t>
      </w:r>
      <w:r w:rsidRPr="00CF4C6F">
        <w:rPr>
          <w:rFonts w:ascii="Arial" w:hAnsi="Arial" w:cs="Arial"/>
          <w:sz w:val="21"/>
          <w:szCs w:val="21"/>
        </w:rPr>
        <w:t xml:space="preserve"> способн</w:t>
      </w:r>
      <w:r w:rsidR="00D817BC" w:rsidRPr="00CF4C6F">
        <w:rPr>
          <w:rFonts w:ascii="Arial" w:hAnsi="Arial" w:cs="Arial"/>
          <w:sz w:val="21"/>
          <w:szCs w:val="21"/>
        </w:rPr>
        <w:t>ы</w:t>
      </w:r>
      <w:r w:rsidRPr="00CF4C6F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CF4C6F">
        <w:rPr>
          <w:rFonts w:ascii="Arial" w:hAnsi="Arial" w:cs="Arial"/>
          <w:sz w:val="21"/>
          <w:szCs w:val="21"/>
        </w:rPr>
        <w:t>хелатировать</w:t>
      </w:r>
      <w:proofErr w:type="spellEnd"/>
      <w:r w:rsidRPr="00CF4C6F">
        <w:rPr>
          <w:rFonts w:ascii="Arial" w:hAnsi="Arial" w:cs="Arial"/>
          <w:sz w:val="21"/>
          <w:szCs w:val="21"/>
        </w:rPr>
        <w:t xml:space="preserve"> ионы металлов через свои карбокси</w:t>
      </w:r>
      <w:r w:rsidR="00674E95" w:rsidRPr="00CF4C6F">
        <w:rPr>
          <w:rFonts w:ascii="Arial" w:hAnsi="Arial" w:cs="Arial"/>
          <w:sz w:val="21"/>
          <w:szCs w:val="21"/>
        </w:rPr>
        <w:t xml:space="preserve">льные и </w:t>
      </w:r>
      <w:r w:rsidRPr="00CF4C6F">
        <w:rPr>
          <w:rFonts w:ascii="Arial" w:hAnsi="Arial" w:cs="Arial"/>
          <w:sz w:val="21"/>
          <w:szCs w:val="21"/>
        </w:rPr>
        <w:t xml:space="preserve"> фенольные гидроксильные группы, во многих случаях с высокой эффективностью</w:t>
      </w:r>
      <w:r w:rsidR="00D817BC" w:rsidRPr="00CF4C6F">
        <w:rPr>
          <w:rFonts w:ascii="Arial" w:hAnsi="Arial" w:cs="Arial"/>
          <w:sz w:val="21"/>
          <w:szCs w:val="21"/>
        </w:rPr>
        <w:t>,</w:t>
      </w:r>
      <w:r w:rsidRPr="00CF4C6F">
        <w:rPr>
          <w:rFonts w:ascii="Arial" w:hAnsi="Arial" w:cs="Arial"/>
          <w:sz w:val="21"/>
          <w:szCs w:val="21"/>
        </w:rPr>
        <w:t xml:space="preserve"> таким образом защищая  клетк</w:t>
      </w:r>
      <w:r w:rsidR="00D817BC" w:rsidRPr="00CF4C6F">
        <w:rPr>
          <w:rFonts w:ascii="Arial" w:hAnsi="Arial" w:cs="Arial"/>
          <w:sz w:val="21"/>
          <w:szCs w:val="21"/>
        </w:rPr>
        <w:t>у</w:t>
      </w:r>
      <w:r w:rsidRPr="00CF4C6F">
        <w:rPr>
          <w:rFonts w:ascii="Arial" w:hAnsi="Arial" w:cs="Arial"/>
          <w:sz w:val="21"/>
          <w:szCs w:val="21"/>
        </w:rPr>
        <w:t xml:space="preserve">; </w:t>
      </w:r>
      <w:r w:rsidR="00D817BC" w:rsidRPr="00CF4C6F">
        <w:rPr>
          <w:rFonts w:ascii="Arial" w:hAnsi="Arial" w:cs="Arial"/>
          <w:sz w:val="21"/>
          <w:szCs w:val="21"/>
        </w:rPr>
        <w:t xml:space="preserve"> -  </w:t>
      </w:r>
      <w:r w:rsidRPr="00CF4C6F">
        <w:rPr>
          <w:rFonts w:ascii="Arial" w:hAnsi="Arial" w:cs="Arial"/>
          <w:sz w:val="21"/>
          <w:szCs w:val="21"/>
        </w:rPr>
        <w:t xml:space="preserve">полимеры с сильной способностью связывать различные органические молекулы, </w:t>
      </w:r>
      <w:r w:rsidR="00674E95" w:rsidRPr="00CF4C6F">
        <w:rPr>
          <w:rFonts w:ascii="Arial" w:hAnsi="Arial" w:cs="Arial"/>
          <w:sz w:val="21"/>
          <w:szCs w:val="21"/>
        </w:rPr>
        <w:t xml:space="preserve">в том числе </w:t>
      </w:r>
      <w:r w:rsidRPr="00CF4C6F">
        <w:rPr>
          <w:rFonts w:ascii="Arial" w:hAnsi="Arial" w:cs="Arial"/>
          <w:sz w:val="21"/>
          <w:szCs w:val="21"/>
        </w:rPr>
        <w:t xml:space="preserve">ксенобиотики ; </w:t>
      </w:r>
      <w:r w:rsidR="00D817BC" w:rsidRPr="00CF4C6F">
        <w:rPr>
          <w:rFonts w:ascii="Arial" w:hAnsi="Arial" w:cs="Arial"/>
          <w:sz w:val="21"/>
          <w:szCs w:val="21"/>
        </w:rPr>
        <w:t xml:space="preserve">-  служить </w:t>
      </w:r>
      <w:r w:rsidRPr="00CF4C6F">
        <w:rPr>
          <w:rFonts w:ascii="Arial" w:hAnsi="Arial" w:cs="Arial"/>
          <w:sz w:val="21"/>
          <w:szCs w:val="21"/>
        </w:rPr>
        <w:t>защитны</w:t>
      </w:r>
      <w:r w:rsidR="00DB2537" w:rsidRPr="00CF4C6F">
        <w:rPr>
          <w:rFonts w:ascii="Arial" w:hAnsi="Arial" w:cs="Arial"/>
          <w:sz w:val="21"/>
          <w:szCs w:val="21"/>
        </w:rPr>
        <w:t>м</w:t>
      </w:r>
      <w:r w:rsidRPr="00CF4C6F">
        <w:rPr>
          <w:rFonts w:ascii="Arial" w:hAnsi="Arial" w:cs="Arial"/>
          <w:sz w:val="21"/>
          <w:szCs w:val="21"/>
        </w:rPr>
        <w:t xml:space="preserve"> экран</w:t>
      </w:r>
      <w:r w:rsidR="00DB2537" w:rsidRPr="00CF4C6F">
        <w:rPr>
          <w:rFonts w:ascii="Arial" w:hAnsi="Arial" w:cs="Arial"/>
          <w:sz w:val="21"/>
          <w:szCs w:val="21"/>
        </w:rPr>
        <w:t xml:space="preserve">ом </w:t>
      </w:r>
      <w:r w:rsidRPr="00CF4C6F">
        <w:rPr>
          <w:rFonts w:ascii="Arial" w:hAnsi="Arial" w:cs="Arial"/>
          <w:sz w:val="21"/>
          <w:szCs w:val="21"/>
        </w:rPr>
        <w:t xml:space="preserve"> для герметизирующих и изолирующих структур, таких как споры грибов, клеточные стенки и </w:t>
      </w:r>
      <w:proofErr w:type="spellStart"/>
      <w:r w:rsidRPr="00CF4C6F">
        <w:rPr>
          <w:rFonts w:ascii="Arial" w:hAnsi="Arial" w:cs="Arial"/>
          <w:sz w:val="21"/>
          <w:szCs w:val="21"/>
        </w:rPr>
        <w:t>экзокутикулы</w:t>
      </w:r>
      <w:proofErr w:type="spellEnd"/>
      <w:r w:rsidRPr="00CF4C6F">
        <w:rPr>
          <w:rFonts w:ascii="Arial" w:hAnsi="Arial" w:cs="Arial"/>
          <w:sz w:val="21"/>
          <w:szCs w:val="21"/>
        </w:rPr>
        <w:t xml:space="preserve"> насекомых</w:t>
      </w:r>
      <w:r w:rsidR="00DB2537" w:rsidRPr="00CF4C6F">
        <w:rPr>
          <w:rFonts w:ascii="Arial" w:hAnsi="Arial" w:cs="Arial"/>
          <w:sz w:val="21"/>
          <w:szCs w:val="21"/>
        </w:rPr>
        <w:t>.</w:t>
      </w:r>
      <w:r w:rsidRPr="00CF4C6F">
        <w:rPr>
          <w:rFonts w:ascii="Arial" w:hAnsi="Arial" w:cs="Arial"/>
          <w:sz w:val="21"/>
          <w:szCs w:val="21"/>
        </w:rPr>
        <w:t xml:space="preserve"> </w:t>
      </w:r>
    </w:p>
    <w:p w14:paraId="4666A449" w14:textId="77777777" w:rsidR="002F229F" w:rsidRPr="00CF4C6F" w:rsidRDefault="002F229F" w:rsidP="00CF4C6F">
      <w:pPr>
        <w:pStyle w:val="2"/>
        <w:shd w:val="clear" w:color="auto" w:fill="FFFFFF"/>
        <w:spacing w:before="60" w:beforeAutospacing="0" w:after="60" w:afterAutospacing="0"/>
        <w:jc w:val="both"/>
        <w:rPr>
          <w:rFonts w:ascii="Arial" w:hAnsi="Arial" w:cs="Arial"/>
          <w:color w:val="333333"/>
          <w:sz w:val="21"/>
          <w:szCs w:val="21"/>
        </w:rPr>
      </w:pPr>
      <w:proofErr w:type="spellStart"/>
      <w:r w:rsidRPr="00CF4C6F">
        <w:rPr>
          <w:rFonts w:ascii="Arial" w:hAnsi="Arial" w:cs="Arial"/>
          <w:color w:val="333333"/>
          <w:sz w:val="21"/>
          <w:szCs w:val="21"/>
        </w:rPr>
        <w:t>Фотозащита</w:t>
      </w:r>
      <w:proofErr w:type="spellEnd"/>
    </w:p>
    <w:p w14:paraId="6AB94C39" w14:textId="77777777" w:rsidR="002F229F" w:rsidRPr="00CF4C6F" w:rsidRDefault="002F229F" w:rsidP="00CF4C6F">
      <w:pPr>
        <w:shd w:val="clear" w:color="auto" w:fill="FFFFFF"/>
        <w:spacing w:line="240" w:lineRule="auto"/>
        <w:jc w:val="both"/>
        <w:rPr>
          <w:rFonts w:ascii="Arial" w:hAnsi="Arial" w:cs="Arial"/>
          <w:color w:val="333333"/>
          <w:sz w:val="21"/>
          <w:szCs w:val="21"/>
        </w:rPr>
      </w:pPr>
      <w:r w:rsidRPr="00CF4C6F">
        <w:rPr>
          <w:rFonts w:ascii="Arial" w:hAnsi="Arial" w:cs="Arial"/>
          <w:color w:val="333333"/>
          <w:sz w:val="21"/>
          <w:szCs w:val="21"/>
        </w:rPr>
        <w:t xml:space="preserve">Меланин поглощает ультрафиолетовое (УФ) излучение, защищая кожу от его повреждающего действия. Это свойство используется в медицине: например, в виде мазей и других препаратов для лечения солнечных ожогов, фотодерматитов, солнечной экземы. Меланин препятствует неблагоприятному воздействию УФ-излучения на ДНК и ингибирует УФ-индуцированное перекисное окисление липидов.  </w:t>
      </w:r>
    </w:p>
    <w:p w14:paraId="61AE2064" w14:textId="77777777" w:rsidR="002F229F" w:rsidRPr="00CF4C6F" w:rsidRDefault="002F229F" w:rsidP="00CF4C6F">
      <w:pPr>
        <w:pStyle w:val="2"/>
        <w:shd w:val="clear" w:color="auto" w:fill="FFFFFF"/>
        <w:spacing w:before="60" w:beforeAutospacing="0" w:after="60" w:afterAutospacing="0"/>
        <w:jc w:val="both"/>
        <w:rPr>
          <w:rFonts w:ascii="Arial" w:hAnsi="Arial" w:cs="Arial"/>
          <w:color w:val="333333"/>
          <w:sz w:val="21"/>
          <w:szCs w:val="21"/>
        </w:rPr>
      </w:pPr>
      <w:r w:rsidRPr="00CF4C6F">
        <w:rPr>
          <w:rFonts w:ascii="Arial" w:hAnsi="Arial" w:cs="Arial"/>
          <w:color w:val="333333"/>
          <w:sz w:val="21"/>
          <w:szCs w:val="21"/>
        </w:rPr>
        <w:t>Защита от радиации</w:t>
      </w:r>
    </w:p>
    <w:p w14:paraId="701D7591" w14:textId="77777777" w:rsidR="002F229F" w:rsidRPr="00CF4C6F" w:rsidRDefault="002F229F" w:rsidP="00CF4C6F">
      <w:pPr>
        <w:shd w:val="clear" w:color="auto" w:fill="FFFFFF"/>
        <w:spacing w:line="240" w:lineRule="auto"/>
        <w:jc w:val="both"/>
        <w:rPr>
          <w:rFonts w:ascii="Arial" w:hAnsi="Arial" w:cs="Arial"/>
          <w:color w:val="333333"/>
          <w:sz w:val="21"/>
          <w:szCs w:val="21"/>
        </w:rPr>
      </w:pPr>
      <w:r w:rsidRPr="00CF4C6F">
        <w:rPr>
          <w:rFonts w:ascii="Arial" w:hAnsi="Arial" w:cs="Arial"/>
          <w:color w:val="333333"/>
          <w:sz w:val="21"/>
          <w:szCs w:val="21"/>
        </w:rPr>
        <w:t xml:space="preserve">Исследования показывают, что меланин обладает лечебным и защитно-лечебным действием при радиационных поражениях. Например, на мышах было доказано, что меланин способствует стабилизации кроветворения и ускорению восстановления после облучения, в том числе при костномозговой форме острой лучевой болезни.  </w:t>
      </w:r>
    </w:p>
    <w:p w14:paraId="35342254" w14:textId="77777777" w:rsidR="002F229F" w:rsidRPr="00CF4C6F" w:rsidRDefault="002F229F" w:rsidP="00CF4C6F">
      <w:pPr>
        <w:pStyle w:val="2"/>
        <w:shd w:val="clear" w:color="auto" w:fill="FFFFFF"/>
        <w:spacing w:before="60" w:beforeAutospacing="0" w:after="60" w:afterAutospacing="0"/>
        <w:jc w:val="both"/>
        <w:rPr>
          <w:rFonts w:ascii="Arial" w:hAnsi="Arial" w:cs="Arial"/>
          <w:color w:val="333333"/>
          <w:sz w:val="21"/>
          <w:szCs w:val="21"/>
        </w:rPr>
      </w:pPr>
      <w:r w:rsidRPr="00CF4C6F">
        <w:rPr>
          <w:rFonts w:ascii="Arial" w:hAnsi="Arial" w:cs="Arial"/>
          <w:color w:val="333333"/>
          <w:sz w:val="21"/>
          <w:szCs w:val="21"/>
        </w:rPr>
        <w:t>Противовирусные свойства</w:t>
      </w:r>
    </w:p>
    <w:p w14:paraId="2C15C4A9" w14:textId="77777777" w:rsidR="002F229F" w:rsidRPr="00CF4C6F" w:rsidRDefault="002F229F" w:rsidP="00CF4C6F">
      <w:pPr>
        <w:shd w:val="clear" w:color="auto" w:fill="FFFFFF"/>
        <w:spacing w:line="240" w:lineRule="auto"/>
        <w:jc w:val="both"/>
        <w:rPr>
          <w:rFonts w:ascii="Arial" w:hAnsi="Arial" w:cs="Arial"/>
          <w:color w:val="333333"/>
          <w:sz w:val="21"/>
          <w:szCs w:val="21"/>
        </w:rPr>
      </w:pPr>
      <w:r w:rsidRPr="00CF4C6F">
        <w:rPr>
          <w:rFonts w:ascii="Arial" w:hAnsi="Arial" w:cs="Arial"/>
          <w:color w:val="333333"/>
          <w:sz w:val="21"/>
          <w:szCs w:val="21"/>
        </w:rPr>
        <w:t xml:space="preserve">Известно о противовирусной активности некоторых видов меланина. Например, описано средство на основе водорастворимого меланина, полученного экстракцией из </w:t>
      </w:r>
      <w:proofErr w:type="spellStart"/>
      <w:r w:rsidRPr="00CF4C6F">
        <w:rPr>
          <w:rFonts w:ascii="Arial" w:hAnsi="Arial" w:cs="Arial"/>
          <w:color w:val="333333"/>
          <w:sz w:val="21"/>
          <w:szCs w:val="21"/>
        </w:rPr>
        <w:t>базидиального</w:t>
      </w:r>
      <w:proofErr w:type="spellEnd"/>
      <w:r w:rsidRPr="00CF4C6F">
        <w:rPr>
          <w:rFonts w:ascii="Arial" w:hAnsi="Arial" w:cs="Arial"/>
          <w:color w:val="333333"/>
          <w:sz w:val="21"/>
          <w:szCs w:val="21"/>
        </w:rPr>
        <w:t xml:space="preserve"> гриба </w:t>
      </w:r>
      <w:proofErr w:type="spellStart"/>
      <w:r w:rsidRPr="00CF4C6F">
        <w:rPr>
          <w:rStyle w:val="a6"/>
          <w:rFonts w:ascii="Arial" w:hAnsi="Arial" w:cs="Arial"/>
          <w:i w:val="0"/>
          <w:color w:val="333333"/>
          <w:sz w:val="21"/>
          <w:szCs w:val="21"/>
        </w:rPr>
        <w:t>Inonotus</w:t>
      </w:r>
      <w:proofErr w:type="spellEnd"/>
      <w:r w:rsidRPr="00CF4C6F">
        <w:rPr>
          <w:rStyle w:val="a6"/>
          <w:rFonts w:ascii="Arial" w:hAnsi="Arial" w:cs="Arial"/>
          <w:i w:val="0"/>
          <w:color w:val="333333"/>
          <w:sz w:val="21"/>
          <w:szCs w:val="21"/>
        </w:rPr>
        <w:t xml:space="preserve"> </w:t>
      </w:r>
      <w:proofErr w:type="spellStart"/>
      <w:r w:rsidRPr="00CF4C6F">
        <w:rPr>
          <w:rStyle w:val="a6"/>
          <w:rFonts w:ascii="Arial" w:hAnsi="Arial" w:cs="Arial"/>
          <w:i w:val="0"/>
          <w:color w:val="333333"/>
          <w:sz w:val="21"/>
          <w:szCs w:val="21"/>
        </w:rPr>
        <w:t>obliquus</w:t>
      </w:r>
      <w:proofErr w:type="spellEnd"/>
      <w:r w:rsidRPr="00CF4C6F">
        <w:rPr>
          <w:rFonts w:ascii="Arial" w:hAnsi="Arial" w:cs="Arial"/>
          <w:color w:val="333333"/>
          <w:sz w:val="21"/>
          <w:szCs w:val="21"/>
        </w:rPr>
        <w:t xml:space="preserve"> (чага). Оно обладает активностью в отношении вирусов гриппа, простого герпеса 2-го типа, иммунодефицита (ВИЧ-1). </w:t>
      </w:r>
    </w:p>
    <w:p w14:paraId="5A26608F" w14:textId="77777777" w:rsidR="002F229F" w:rsidRPr="00CF4C6F" w:rsidRDefault="002F229F" w:rsidP="00CF4C6F">
      <w:pPr>
        <w:pStyle w:val="futurismarkdown-listitem"/>
        <w:shd w:val="clear" w:color="auto" w:fill="FFFFFF"/>
        <w:spacing w:before="0" w:beforeAutospacing="0" w:after="120" w:afterAutospacing="0"/>
        <w:jc w:val="both"/>
        <w:rPr>
          <w:rFonts w:ascii="Arial" w:hAnsi="Arial" w:cs="Arial"/>
          <w:color w:val="333333"/>
          <w:sz w:val="21"/>
          <w:szCs w:val="21"/>
        </w:rPr>
      </w:pPr>
      <w:r w:rsidRPr="00CF4C6F">
        <w:rPr>
          <w:rStyle w:val="a5"/>
          <w:rFonts w:ascii="Arial" w:hAnsi="Arial" w:cs="Arial"/>
          <w:color w:val="333333"/>
          <w:sz w:val="21"/>
          <w:szCs w:val="21"/>
        </w:rPr>
        <w:t>Комплексная терапия заболеваний</w:t>
      </w:r>
      <w:r w:rsidRPr="00CF4C6F">
        <w:rPr>
          <w:rStyle w:val="a5"/>
          <w:rFonts w:ascii="Arial" w:hAnsi="Arial" w:cs="Arial"/>
          <w:b w:val="0"/>
          <w:color w:val="333333"/>
          <w:sz w:val="21"/>
          <w:szCs w:val="21"/>
        </w:rPr>
        <w:t>.</w:t>
      </w:r>
      <w:r w:rsidRPr="00CF4C6F">
        <w:rPr>
          <w:rFonts w:ascii="Arial" w:hAnsi="Arial" w:cs="Arial"/>
          <w:color w:val="333333"/>
          <w:sz w:val="21"/>
          <w:szCs w:val="21"/>
        </w:rPr>
        <w:t xml:space="preserve"> Есть данные о применении меланина в комплексной терапии меланомы, болезни Паркинсона, нейродегенеративных заболеваний, </w:t>
      </w:r>
      <w:r w:rsidRPr="00CF4C6F">
        <w:rPr>
          <w:rStyle w:val="a5"/>
          <w:rFonts w:ascii="Arial" w:hAnsi="Arial" w:cs="Arial"/>
          <w:b w:val="0"/>
          <w:color w:val="333333"/>
          <w:sz w:val="21"/>
          <w:szCs w:val="21"/>
        </w:rPr>
        <w:t>коррекции стрессовых состояний и профилактики инфекционных патологий</w:t>
      </w:r>
      <w:r w:rsidRPr="00CF4C6F">
        <w:rPr>
          <w:rFonts w:ascii="Arial" w:hAnsi="Arial" w:cs="Arial"/>
          <w:color w:val="333333"/>
          <w:sz w:val="21"/>
          <w:szCs w:val="21"/>
        </w:rPr>
        <w:t> в эпидемический сезон.</w:t>
      </w:r>
    </w:p>
    <w:p w14:paraId="0D532DA3" w14:textId="77777777" w:rsidR="002F229F" w:rsidRPr="00CF4C6F" w:rsidRDefault="002F229F" w:rsidP="00CF4C6F">
      <w:pPr>
        <w:spacing w:line="240" w:lineRule="auto"/>
        <w:jc w:val="both"/>
        <w:rPr>
          <w:rFonts w:ascii="Arial" w:hAnsi="Arial" w:cs="Arial"/>
          <w:sz w:val="21"/>
          <w:szCs w:val="21"/>
        </w:rPr>
      </w:pPr>
      <w:proofErr w:type="spellStart"/>
      <w:r w:rsidRPr="00CF4C6F">
        <w:rPr>
          <w:rStyle w:val="a5"/>
          <w:rFonts w:ascii="Arial" w:hAnsi="Arial" w:cs="Arial"/>
          <w:sz w:val="21"/>
          <w:szCs w:val="21"/>
        </w:rPr>
        <w:t>Адаптогенные</w:t>
      </w:r>
      <w:proofErr w:type="spellEnd"/>
      <w:r w:rsidRPr="00CF4C6F">
        <w:rPr>
          <w:rStyle w:val="a5"/>
          <w:rFonts w:ascii="Arial" w:hAnsi="Arial" w:cs="Arial"/>
          <w:sz w:val="21"/>
          <w:szCs w:val="21"/>
        </w:rPr>
        <w:t xml:space="preserve"> свойства меланина</w:t>
      </w:r>
      <w:r w:rsidRPr="00CF4C6F">
        <w:rPr>
          <w:rFonts w:ascii="Arial" w:hAnsi="Arial" w:cs="Arial"/>
          <w:sz w:val="21"/>
          <w:szCs w:val="21"/>
        </w:rPr>
        <w:t xml:space="preserve"> — это его способность повышать устойчивость организма к различным внешним воздействиям, таким как стресс, радиация, окислительный стресс и др.                           </w:t>
      </w:r>
      <w:r w:rsidRPr="00CF4C6F">
        <w:rPr>
          <w:rStyle w:val="a5"/>
          <w:rFonts w:ascii="Arial" w:hAnsi="Arial" w:cs="Arial"/>
          <w:b w:val="0"/>
          <w:i/>
          <w:sz w:val="21"/>
          <w:szCs w:val="21"/>
        </w:rPr>
        <w:t xml:space="preserve"> Механизмы </w:t>
      </w:r>
      <w:proofErr w:type="spellStart"/>
      <w:r w:rsidRPr="00CF4C6F">
        <w:rPr>
          <w:rStyle w:val="a5"/>
          <w:rFonts w:ascii="Arial" w:hAnsi="Arial" w:cs="Arial"/>
          <w:b w:val="0"/>
          <w:i/>
          <w:sz w:val="21"/>
          <w:szCs w:val="21"/>
        </w:rPr>
        <w:t>адаптогенного</w:t>
      </w:r>
      <w:proofErr w:type="spellEnd"/>
      <w:r w:rsidRPr="00CF4C6F">
        <w:rPr>
          <w:rStyle w:val="a5"/>
          <w:rFonts w:ascii="Arial" w:hAnsi="Arial" w:cs="Arial"/>
          <w:b w:val="0"/>
          <w:i/>
          <w:sz w:val="21"/>
          <w:szCs w:val="21"/>
        </w:rPr>
        <w:t xml:space="preserve"> действия </w:t>
      </w:r>
      <w:proofErr w:type="gramStart"/>
      <w:r w:rsidRPr="00CF4C6F">
        <w:rPr>
          <w:rStyle w:val="a5"/>
          <w:rFonts w:ascii="Arial" w:hAnsi="Arial" w:cs="Arial"/>
          <w:b w:val="0"/>
          <w:i/>
          <w:sz w:val="21"/>
          <w:szCs w:val="21"/>
        </w:rPr>
        <w:t xml:space="preserve">меланина:   </w:t>
      </w:r>
      <w:proofErr w:type="gramEnd"/>
      <w:r w:rsidRPr="00CF4C6F">
        <w:rPr>
          <w:rStyle w:val="a5"/>
          <w:rFonts w:ascii="Arial" w:hAnsi="Arial" w:cs="Arial"/>
          <w:b w:val="0"/>
          <w:i/>
          <w:sz w:val="21"/>
          <w:szCs w:val="21"/>
        </w:rPr>
        <w:t xml:space="preserve">                                                                                                    Защита от свободных радикалов.</w:t>
      </w:r>
      <w:r w:rsidRPr="00CF4C6F">
        <w:rPr>
          <w:rFonts w:ascii="Arial" w:hAnsi="Arial" w:cs="Arial"/>
          <w:i/>
          <w:sz w:val="21"/>
          <w:szCs w:val="21"/>
        </w:rPr>
        <w:t> </w:t>
      </w:r>
      <w:r w:rsidRPr="00CF4C6F">
        <w:rPr>
          <w:rFonts w:ascii="Arial" w:hAnsi="Arial" w:cs="Arial"/>
          <w:sz w:val="21"/>
          <w:szCs w:val="21"/>
        </w:rPr>
        <w:t xml:space="preserve">Меланин нейтрализует активные формы кислорода, которые образуются под действием ультрафиолетового и ионизирующего излучения, а также в результате некоторых ферментативных процессов и реакций </w:t>
      </w:r>
      <w:proofErr w:type="spellStart"/>
      <w:r w:rsidRPr="00CF4C6F">
        <w:rPr>
          <w:rFonts w:ascii="Arial" w:hAnsi="Arial" w:cs="Arial"/>
          <w:sz w:val="21"/>
          <w:szCs w:val="21"/>
        </w:rPr>
        <w:t>аутоокисления</w:t>
      </w:r>
      <w:proofErr w:type="spellEnd"/>
      <w:r w:rsidRPr="00CF4C6F">
        <w:rPr>
          <w:rFonts w:ascii="Arial" w:hAnsi="Arial" w:cs="Arial"/>
          <w:sz w:val="21"/>
          <w:szCs w:val="21"/>
        </w:rPr>
        <w:t xml:space="preserve">. Это помогает снизить окислительный стресс и предотвратить повреждение клеток.  </w:t>
      </w:r>
    </w:p>
    <w:p w14:paraId="4B0A77F8" w14:textId="77777777" w:rsidR="002F229F" w:rsidRPr="00CF4C6F" w:rsidRDefault="002F229F" w:rsidP="00CF4C6F">
      <w:pPr>
        <w:pStyle w:val="futurismarkdown-listitem"/>
        <w:spacing w:before="0" w:beforeAutospacing="0" w:after="0" w:afterAutospacing="0"/>
        <w:jc w:val="both"/>
        <w:rPr>
          <w:rFonts w:ascii="Arial" w:hAnsi="Arial" w:cs="Arial"/>
          <w:sz w:val="21"/>
          <w:szCs w:val="21"/>
        </w:rPr>
      </w:pPr>
      <w:r w:rsidRPr="00CF4C6F">
        <w:rPr>
          <w:rStyle w:val="a5"/>
          <w:rFonts w:ascii="Arial" w:hAnsi="Arial" w:cs="Arial"/>
          <w:b w:val="0"/>
          <w:i/>
          <w:sz w:val="21"/>
          <w:szCs w:val="21"/>
        </w:rPr>
        <w:lastRenderedPageBreak/>
        <w:t>Защита от лучевого повреждения</w:t>
      </w:r>
      <w:r w:rsidRPr="00CF4C6F">
        <w:rPr>
          <w:rStyle w:val="a5"/>
          <w:rFonts w:ascii="Arial" w:hAnsi="Arial" w:cs="Arial"/>
          <w:b w:val="0"/>
          <w:sz w:val="21"/>
          <w:szCs w:val="21"/>
        </w:rPr>
        <w:t>.</w:t>
      </w:r>
      <w:r w:rsidRPr="00CF4C6F">
        <w:rPr>
          <w:rFonts w:ascii="Arial" w:hAnsi="Arial" w:cs="Arial"/>
          <w:sz w:val="21"/>
          <w:szCs w:val="21"/>
        </w:rPr>
        <w:t xml:space="preserve"> Меланин поглощает ультрафиолетовые и радиоволны, что защищает генетическую информацию от их повреждающего действия, вызывающего мутации.  </w:t>
      </w:r>
    </w:p>
    <w:p w14:paraId="6BA92FF2" w14:textId="77777777" w:rsidR="002F229F" w:rsidRPr="00CF4C6F" w:rsidRDefault="002F229F" w:rsidP="00CF4C6F">
      <w:pPr>
        <w:pStyle w:val="futurismarkdown-listitem"/>
        <w:spacing w:before="0" w:beforeAutospacing="0" w:after="0" w:afterAutospacing="0"/>
        <w:jc w:val="both"/>
        <w:rPr>
          <w:rFonts w:ascii="Arial" w:hAnsi="Arial" w:cs="Arial"/>
          <w:sz w:val="21"/>
          <w:szCs w:val="21"/>
        </w:rPr>
      </w:pPr>
      <w:r w:rsidRPr="00CF4C6F">
        <w:rPr>
          <w:rStyle w:val="a5"/>
          <w:rFonts w:ascii="Arial" w:hAnsi="Arial" w:cs="Arial"/>
          <w:b w:val="0"/>
          <w:i/>
          <w:sz w:val="21"/>
          <w:szCs w:val="21"/>
        </w:rPr>
        <w:t>Замедление процессов разрушения в железах внутренней секреции</w:t>
      </w:r>
      <w:r w:rsidRPr="00CF4C6F">
        <w:rPr>
          <w:rStyle w:val="a5"/>
          <w:rFonts w:ascii="Arial" w:hAnsi="Arial" w:cs="Arial"/>
          <w:b w:val="0"/>
          <w:sz w:val="21"/>
          <w:szCs w:val="21"/>
        </w:rPr>
        <w:t>.</w:t>
      </w:r>
      <w:r w:rsidRPr="00CF4C6F">
        <w:rPr>
          <w:rFonts w:ascii="Arial" w:hAnsi="Arial" w:cs="Arial"/>
          <w:sz w:val="21"/>
          <w:szCs w:val="21"/>
        </w:rPr>
        <w:t xml:space="preserve"> Это способствует поддержанию гормонального баланса и общей устойчивости организма.  </w:t>
      </w:r>
    </w:p>
    <w:p w14:paraId="54A1425C" w14:textId="77777777" w:rsidR="002F229F" w:rsidRPr="00CF4C6F" w:rsidRDefault="002F229F" w:rsidP="00CF4C6F">
      <w:pPr>
        <w:pStyle w:val="futurismarkdown-listitem"/>
        <w:spacing w:before="0" w:beforeAutospacing="0" w:after="0" w:afterAutospacing="0"/>
        <w:jc w:val="both"/>
        <w:rPr>
          <w:rFonts w:ascii="Arial" w:hAnsi="Arial" w:cs="Arial"/>
          <w:sz w:val="21"/>
          <w:szCs w:val="21"/>
        </w:rPr>
      </w:pPr>
      <w:r w:rsidRPr="00CF4C6F">
        <w:rPr>
          <w:rStyle w:val="a5"/>
          <w:rFonts w:ascii="Arial" w:hAnsi="Arial" w:cs="Arial"/>
          <w:b w:val="0"/>
          <w:i/>
          <w:sz w:val="21"/>
          <w:szCs w:val="21"/>
        </w:rPr>
        <w:t>Участие в ликвидации стрессового воздействия</w:t>
      </w:r>
      <w:r w:rsidRPr="00CF4C6F">
        <w:rPr>
          <w:rStyle w:val="a5"/>
          <w:rFonts w:ascii="Arial" w:hAnsi="Arial" w:cs="Arial"/>
          <w:b w:val="0"/>
          <w:sz w:val="21"/>
          <w:szCs w:val="21"/>
        </w:rPr>
        <w:t>.</w:t>
      </w:r>
      <w:r w:rsidRPr="00CF4C6F">
        <w:rPr>
          <w:rFonts w:ascii="Arial" w:hAnsi="Arial" w:cs="Arial"/>
          <w:sz w:val="21"/>
          <w:szCs w:val="21"/>
        </w:rPr>
        <w:t xml:space="preserve"> Меланины, синтезируемые в организме, могут участвовать в ликвидации любого стрессового воздействия, нарушающего клеточное равновесие, и быть частью иммунной системы.  </w:t>
      </w:r>
    </w:p>
    <w:p w14:paraId="497BAF8B" w14:textId="77777777" w:rsidR="002F229F" w:rsidRPr="00CF4C6F" w:rsidRDefault="002F229F" w:rsidP="00CF4C6F">
      <w:pPr>
        <w:spacing w:line="240" w:lineRule="auto"/>
        <w:jc w:val="both"/>
        <w:rPr>
          <w:rFonts w:ascii="Arial" w:hAnsi="Arial" w:cs="Arial"/>
          <w:sz w:val="21"/>
          <w:szCs w:val="21"/>
        </w:rPr>
      </w:pPr>
      <w:r w:rsidRPr="00CF4C6F">
        <w:rPr>
          <w:rStyle w:val="a5"/>
          <w:rFonts w:ascii="Arial" w:hAnsi="Arial" w:cs="Arial"/>
          <w:b w:val="0"/>
          <w:sz w:val="21"/>
          <w:szCs w:val="21"/>
        </w:rPr>
        <w:t xml:space="preserve">Пример проявления </w:t>
      </w:r>
      <w:proofErr w:type="spellStart"/>
      <w:r w:rsidRPr="00CF4C6F">
        <w:rPr>
          <w:rStyle w:val="a5"/>
          <w:rFonts w:ascii="Arial" w:hAnsi="Arial" w:cs="Arial"/>
          <w:b w:val="0"/>
          <w:sz w:val="21"/>
          <w:szCs w:val="21"/>
        </w:rPr>
        <w:t>адаптогенного</w:t>
      </w:r>
      <w:proofErr w:type="spellEnd"/>
      <w:r w:rsidRPr="00CF4C6F">
        <w:rPr>
          <w:rStyle w:val="a5"/>
          <w:rFonts w:ascii="Arial" w:hAnsi="Arial" w:cs="Arial"/>
          <w:b w:val="0"/>
          <w:sz w:val="21"/>
          <w:szCs w:val="21"/>
        </w:rPr>
        <w:t xml:space="preserve"> эффекта меланина</w:t>
      </w:r>
      <w:r w:rsidRPr="00CF4C6F">
        <w:rPr>
          <w:rFonts w:ascii="Arial" w:hAnsi="Arial" w:cs="Arial"/>
          <w:sz w:val="21"/>
          <w:szCs w:val="21"/>
        </w:rPr>
        <w:t xml:space="preserve"> — опыт «Противолучевые свойства меланина». В нём мыши, получившие однократное облучение рентгеновскими или гамма-лучами в дозах 5,6–5,5 Гр., были поделены на две группы. Результаты показали, что опытная группа демонстрировала более высокую устойчивость к облучению по сравнению с контрольной.  </w:t>
      </w:r>
    </w:p>
    <w:p w14:paraId="0A176ACE" w14:textId="0D3E2236" w:rsidR="002F229F" w:rsidRPr="00CF4C6F" w:rsidRDefault="002F229F" w:rsidP="00CF4C6F">
      <w:pPr>
        <w:spacing w:line="240" w:lineRule="auto"/>
        <w:jc w:val="both"/>
        <w:rPr>
          <w:rFonts w:ascii="Arial" w:hAnsi="Arial" w:cs="Arial"/>
          <w:sz w:val="21"/>
          <w:szCs w:val="21"/>
        </w:rPr>
      </w:pPr>
      <w:r w:rsidRPr="00CF4C6F">
        <w:rPr>
          <w:rFonts w:ascii="Arial" w:hAnsi="Arial" w:cs="Arial"/>
          <w:sz w:val="21"/>
          <w:szCs w:val="21"/>
        </w:rPr>
        <w:t>Также есть данные о том, что </w:t>
      </w:r>
      <w:r w:rsidRPr="00CF4C6F">
        <w:rPr>
          <w:rStyle w:val="a5"/>
          <w:rFonts w:ascii="Arial" w:hAnsi="Arial" w:cs="Arial"/>
          <w:b w:val="0"/>
          <w:sz w:val="21"/>
          <w:szCs w:val="21"/>
        </w:rPr>
        <w:t xml:space="preserve">ДОФА-меланин </w:t>
      </w:r>
      <w:proofErr w:type="spellStart"/>
      <w:r w:rsidRPr="00CF4C6F">
        <w:rPr>
          <w:rStyle w:val="a5"/>
          <w:rFonts w:ascii="Arial" w:hAnsi="Arial" w:cs="Arial"/>
          <w:b w:val="0"/>
          <w:sz w:val="21"/>
          <w:szCs w:val="21"/>
        </w:rPr>
        <w:t>Nadsoniella</w:t>
      </w:r>
      <w:proofErr w:type="spellEnd"/>
      <w:r w:rsidRPr="00CF4C6F">
        <w:rPr>
          <w:rStyle w:val="a5"/>
          <w:rFonts w:ascii="Arial" w:hAnsi="Arial" w:cs="Arial"/>
          <w:b w:val="0"/>
          <w:sz w:val="21"/>
          <w:szCs w:val="21"/>
        </w:rPr>
        <w:t xml:space="preserve"> </w:t>
      </w:r>
      <w:proofErr w:type="spellStart"/>
      <w:r w:rsidRPr="00CF4C6F">
        <w:rPr>
          <w:rStyle w:val="a5"/>
          <w:rFonts w:ascii="Arial" w:hAnsi="Arial" w:cs="Arial"/>
          <w:b w:val="0"/>
          <w:sz w:val="21"/>
          <w:szCs w:val="21"/>
        </w:rPr>
        <w:t>nigra</w:t>
      </w:r>
      <w:proofErr w:type="spellEnd"/>
      <w:r w:rsidRPr="00CF4C6F">
        <w:rPr>
          <w:rFonts w:ascii="Arial" w:hAnsi="Arial" w:cs="Arial"/>
          <w:sz w:val="21"/>
          <w:szCs w:val="21"/>
        </w:rPr>
        <w:t xml:space="preserve"> в условиях комбинированного действия тотального гамма-излучения и стресса проявляет мощный </w:t>
      </w:r>
      <w:proofErr w:type="spellStart"/>
      <w:r w:rsidRPr="00CF4C6F">
        <w:rPr>
          <w:rFonts w:ascii="Arial" w:hAnsi="Arial" w:cs="Arial"/>
          <w:sz w:val="21"/>
          <w:szCs w:val="21"/>
        </w:rPr>
        <w:t>адаптогенный</w:t>
      </w:r>
      <w:proofErr w:type="spellEnd"/>
      <w:r w:rsidRPr="00CF4C6F">
        <w:rPr>
          <w:rFonts w:ascii="Arial" w:hAnsi="Arial" w:cs="Arial"/>
          <w:sz w:val="21"/>
          <w:szCs w:val="21"/>
        </w:rPr>
        <w:t xml:space="preserve"> эффект и является сильным антиоксидантом. При этом он существенно уменьшает дистрофически-деструктивные изменения в печени, гипоталамусе, щитовидной железе и надпочечниках.</w:t>
      </w:r>
    </w:p>
    <w:p w14:paraId="201AFCF2" w14:textId="6E0C9223" w:rsidR="002F229F" w:rsidRPr="00CF4C6F" w:rsidRDefault="002F229F" w:rsidP="00CF4C6F">
      <w:pPr>
        <w:pStyle w:val="serp-item"/>
        <w:shd w:val="clear" w:color="auto" w:fill="FFFFFF"/>
        <w:spacing w:before="0" w:after="0" w:afterAutospacing="0" w:line="0" w:lineRule="auto"/>
        <w:jc w:val="both"/>
        <w:textAlignment w:val="top"/>
        <w:rPr>
          <w:rFonts w:ascii="Arial" w:hAnsi="Arial" w:cs="Arial"/>
          <w:b/>
          <w:color w:val="333333"/>
          <w:sz w:val="21"/>
          <w:szCs w:val="21"/>
        </w:rPr>
      </w:pPr>
    </w:p>
    <w:p w14:paraId="0327F38B" w14:textId="77777777" w:rsidR="00CF4C6F" w:rsidRPr="00CF4C6F" w:rsidRDefault="00454431" w:rsidP="00CF4C6F">
      <w:pPr>
        <w:pStyle w:val="2"/>
        <w:shd w:val="clear" w:color="auto" w:fill="FFFFFF"/>
        <w:spacing w:before="60" w:beforeAutospacing="0" w:after="60" w:afterAutospacing="0"/>
        <w:jc w:val="both"/>
        <w:rPr>
          <w:rStyle w:val="a5"/>
          <w:rFonts w:ascii="Arial" w:hAnsi="Arial" w:cs="Arial"/>
          <w:color w:val="333333"/>
          <w:sz w:val="21"/>
          <w:szCs w:val="21"/>
        </w:rPr>
      </w:pPr>
      <w:r w:rsidRPr="00CF4C6F">
        <w:rPr>
          <w:rFonts w:ascii="Arial" w:hAnsi="Arial" w:cs="Arial"/>
          <w:color w:val="333333"/>
          <w:sz w:val="21"/>
          <w:szCs w:val="21"/>
        </w:rPr>
        <w:t xml:space="preserve"> </w:t>
      </w:r>
      <w:r w:rsidR="00DB2537" w:rsidRPr="00CF4C6F">
        <w:rPr>
          <w:rFonts w:ascii="Arial" w:hAnsi="Arial" w:cs="Arial"/>
          <w:color w:val="333333"/>
          <w:sz w:val="21"/>
          <w:szCs w:val="21"/>
        </w:rPr>
        <w:t>А</w:t>
      </w:r>
      <w:r w:rsidRPr="00CF4C6F">
        <w:rPr>
          <w:rFonts w:ascii="Arial" w:hAnsi="Arial" w:cs="Arial"/>
          <w:color w:val="333333"/>
          <w:sz w:val="21"/>
          <w:szCs w:val="21"/>
        </w:rPr>
        <w:t>нтиоксидантн</w:t>
      </w:r>
      <w:r w:rsidR="00DB2537" w:rsidRPr="00CF4C6F">
        <w:rPr>
          <w:rFonts w:ascii="Arial" w:hAnsi="Arial" w:cs="Arial"/>
          <w:color w:val="333333"/>
          <w:sz w:val="21"/>
          <w:szCs w:val="21"/>
        </w:rPr>
        <w:t>о</w:t>
      </w:r>
      <w:r w:rsidR="00674E95" w:rsidRPr="00CF4C6F">
        <w:rPr>
          <w:rFonts w:ascii="Arial" w:hAnsi="Arial" w:cs="Arial"/>
          <w:color w:val="333333"/>
          <w:sz w:val="21"/>
          <w:szCs w:val="21"/>
        </w:rPr>
        <w:t>е</w:t>
      </w:r>
      <w:r w:rsidR="00CF4C6F" w:rsidRPr="00CF4C6F">
        <w:rPr>
          <w:rFonts w:ascii="Arial" w:hAnsi="Arial" w:cs="Arial"/>
          <w:color w:val="333333"/>
          <w:sz w:val="21"/>
          <w:szCs w:val="21"/>
        </w:rPr>
        <w:t xml:space="preserve"> </w:t>
      </w:r>
      <w:r w:rsidRPr="00CF4C6F">
        <w:rPr>
          <w:rFonts w:ascii="Arial" w:hAnsi="Arial" w:cs="Arial"/>
          <w:color w:val="333333"/>
          <w:sz w:val="21"/>
          <w:szCs w:val="21"/>
        </w:rPr>
        <w:t>действи</w:t>
      </w:r>
      <w:r w:rsidR="00DB2537" w:rsidRPr="00CF4C6F">
        <w:rPr>
          <w:rFonts w:ascii="Arial" w:hAnsi="Arial" w:cs="Arial"/>
          <w:color w:val="333333"/>
          <w:sz w:val="21"/>
          <w:szCs w:val="21"/>
        </w:rPr>
        <w:t>е</w:t>
      </w:r>
      <w:r w:rsidRPr="00CF4C6F">
        <w:rPr>
          <w:rFonts w:ascii="Arial" w:hAnsi="Arial" w:cs="Arial"/>
          <w:color w:val="333333"/>
          <w:sz w:val="21"/>
          <w:szCs w:val="21"/>
        </w:rPr>
        <w:t xml:space="preserve"> меланина</w:t>
      </w:r>
      <w:r w:rsidRPr="00CF4C6F">
        <w:rPr>
          <w:rStyle w:val="a5"/>
          <w:rFonts w:ascii="Arial" w:hAnsi="Arial" w:cs="Arial"/>
          <w:color w:val="333333"/>
          <w:sz w:val="21"/>
          <w:szCs w:val="21"/>
        </w:rPr>
        <w:t xml:space="preserve">  </w:t>
      </w:r>
    </w:p>
    <w:p w14:paraId="6B032A89" w14:textId="061588A6" w:rsidR="00454431" w:rsidRPr="00CF4C6F" w:rsidRDefault="00454431" w:rsidP="00CF4C6F">
      <w:pPr>
        <w:pStyle w:val="2"/>
        <w:shd w:val="clear" w:color="auto" w:fill="FFFFFF"/>
        <w:spacing w:before="60" w:beforeAutospacing="0" w:after="60" w:afterAutospacing="0"/>
        <w:jc w:val="both"/>
        <w:rPr>
          <w:rFonts w:ascii="Arial" w:hAnsi="Arial" w:cs="Arial"/>
          <w:b w:val="0"/>
          <w:color w:val="333333"/>
          <w:sz w:val="21"/>
          <w:szCs w:val="21"/>
        </w:rPr>
      </w:pPr>
      <w:r w:rsidRPr="00CF4C6F">
        <w:rPr>
          <w:rStyle w:val="a5"/>
          <w:rFonts w:ascii="Arial" w:hAnsi="Arial" w:cs="Arial"/>
          <w:color w:val="333333"/>
          <w:sz w:val="21"/>
          <w:szCs w:val="21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</w:t>
      </w:r>
      <w:r w:rsidRPr="00CF4C6F">
        <w:rPr>
          <w:rStyle w:val="a5"/>
          <w:rFonts w:ascii="Arial" w:hAnsi="Arial" w:cs="Arial"/>
          <w:i/>
          <w:color w:val="333333"/>
          <w:sz w:val="21"/>
          <w:szCs w:val="21"/>
        </w:rPr>
        <w:t>Взаимодействие с радикалами</w:t>
      </w:r>
      <w:r w:rsidRPr="00CF4C6F">
        <w:rPr>
          <w:rStyle w:val="a5"/>
          <w:rFonts w:ascii="Arial" w:hAnsi="Arial" w:cs="Arial"/>
          <w:color w:val="333333"/>
          <w:sz w:val="21"/>
          <w:szCs w:val="21"/>
        </w:rPr>
        <w:t>.</w:t>
      </w:r>
      <w:r w:rsidRPr="00CF4C6F">
        <w:rPr>
          <w:rFonts w:ascii="Arial" w:hAnsi="Arial" w:cs="Arial"/>
          <w:b w:val="0"/>
          <w:color w:val="333333"/>
          <w:sz w:val="21"/>
          <w:szCs w:val="21"/>
        </w:rPr>
        <w:t> Меланин</w:t>
      </w:r>
      <w:r w:rsidR="00674E95" w:rsidRPr="00CF4C6F">
        <w:rPr>
          <w:rFonts w:ascii="Arial" w:hAnsi="Arial" w:cs="Arial"/>
          <w:b w:val="0"/>
          <w:color w:val="333333"/>
          <w:sz w:val="21"/>
          <w:szCs w:val="21"/>
        </w:rPr>
        <w:t>ы</w:t>
      </w:r>
      <w:r w:rsidRPr="00CF4C6F">
        <w:rPr>
          <w:rFonts w:ascii="Arial" w:hAnsi="Arial" w:cs="Arial"/>
          <w:b w:val="0"/>
          <w:color w:val="333333"/>
          <w:sz w:val="21"/>
          <w:szCs w:val="21"/>
        </w:rPr>
        <w:t xml:space="preserve"> мо</w:t>
      </w:r>
      <w:r w:rsidR="00674E95" w:rsidRPr="00CF4C6F">
        <w:rPr>
          <w:rFonts w:ascii="Arial" w:hAnsi="Arial" w:cs="Arial"/>
          <w:b w:val="0"/>
          <w:color w:val="333333"/>
          <w:sz w:val="21"/>
          <w:szCs w:val="21"/>
        </w:rPr>
        <w:t>гу</w:t>
      </w:r>
      <w:r w:rsidRPr="00CF4C6F">
        <w:rPr>
          <w:rFonts w:ascii="Arial" w:hAnsi="Arial" w:cs="Arial"/>
          <w:b w:val="0"/>
          <w:color w:val="333333"/>
          <w:sz w:val="21"/>
          <w:szCs w:val="21"/>
        </w:rPr>
        <w:t xml:space="preserve">т взаимодействовать с радикалами супероксида, переводя их в нерадикальные продукты. Например, в экспериментах было показано, что ДОФА-меланин способен катализировать распад супероксида без химического изменения самого пигмента.  </w:t>
      </w:r>
    </w:p>
    <w:p w14:paraId="7A22AAE0" w14:textId="33968BF0" w:rsidR="00454431" w:rsidRPr="00CF4C6F" w:rsidRDefault="00454431" w:rsidP="00CF4C6F">
      <w:pPr>
        <w:pStyle w:val="2"/>
        <w:shd w:val="clear" w:color="auto" w:fill="FFFFFF"/>
        <w:spacing w:before="60" w:beforeAutospacing="0" w:after="60" w:afterAutospacing="0"/>
        <w:jc w:val="both"/>
        <w:rPr>
          <w:rFonts w:ascii="Arial" w:hAnsi="Arial" w:cs="Arial"/>
          <w:b w:val="0"/>
          <w:color w:val="333333"/>
          <w:sz w:val="21"/>
          <w:szCs w:val="21"/>
        </w:rPr>
      </w:pPr>
      <w:r w:rsidRPr="00CF4C6F">
        <w:rPr>
          <w:rStyle w:val="a5"/>
          <w:rFonts w:ascii="Arial" w:hAnsi="Arial" w:cs="Arial"/>
          <w:i/>
          <w:color w:val="333333"/>
          <w:sz w:val="21"/>
          <w:szCs w:val="21"/>
        </w:rPr>
        <w:t>Ингибирование перекисного окисления липидов (ПОЛ).</w:t>
      </w:r>
      <w:r w:rsidRPr="00CF4C6F">
        <w:rPr>
          <w:rFonts w:ascii="Arial" w:hAnsi="Arial" w:cs="Arial"/>
          <w:b w:val="0"/>
          <w:color w:val="333333"/>
          <w:sz w:val="21"/>
          <w:szCs w:val="21"/>
        </w:rPr>
        <w:t xml:space="preserve"> Меланины подавляют реакции перекисного окисления, вызываемые различными </w:t>
      </w:r>
      <w:proofErr w:type="spellStart"/>
      <w:r w:rsidRPr="00CF4C6F">
        <w:rPr>
          <w:rFonts w:ascii="Arial" w:hAnsi="Arial" w:cs="Arial"/>
          <w:b w:val="0"/>
          <w:color w:val="333333"/>
          <w:sz w:val="21"/>
          <w:szCs w:val="21"/>
        </w:rPr>
        <w:t>прооксидантами</w:t>
      </w:r>
      <w:proofErr w:type="spellEnd"/>
      <w:r w:rsidRPr="00CF4C6F">
        <w:rPr>
          <w:rFonts w:ascii="Arial" w:hAnsi="Arial" w:cs="Arial"/>
          <w:b w:val="0"/>
          <w:color w:val="333333"/>
          <w:sz w:val="21"/>
          <w:szCs w:val="21"/>
        </w:rPr>
        <w:t xml:space="preserve">. Например, при концентрации меланинов 30 мкг/мл скорость </w:t>
      </w:r>
      <w:proofErr w:type="spellStart"/>
      <w:r w:rsidRPr="00CF4C6F">
        <w:rPr>
          <w:rFonts w:ascii="Arial" w:hAnsi="Arial" w:cs="Arial"/>
          <w:b w:val="0"/>
          <w:color w:val="333333"/>
          <w:sz w:val="21"/>
          <w:szCs w:val="21"/>
        </w:rPr>
        <w:t>пероксидации</w:t>
      </w:r>
      <w:proofErr w:type="spellEnd"/>
      <w:r w:rsidRPr="00CF4C6F">
        <w:rPr>
          <w:rFonts w:ascii="Arial" w:hAnsi="Arial" w:cs="Arial"/>
          <w:b w:val="0"/>
          <w:color w:val="333333"/>
          <w:sz w:val="21"/>
          <w:szCs w:val="21"/>
        </w:rPr>
        <w:t xml:space="preserve"> липидов может замедляться в 6–10 раз.  </w:t>
      </w:r>
    </w:p>
    <w:p w14:paraId="1F025A8C" w14:textId="19BE66D8" w:rsidR="00454431" w:rsidRPr="00CF4C6F" w:rsidRDefault="00454431" w:rsidP="00CF4C6F">
      <w:pPr>
        <w:pStyle w:val="futurismarkdown-listitem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33333"/>
          <w:sz w:val="21"/>
          <w:szCs w:val="21"/>
        </w:rPr>
      </w:pPr>
      <w:r w:rsidRPr="00CF4C6F">
        <w:rPr>
          <w:rStyle w:val="a5"/>
          <w:rFonts w:ascii="Arial" w:hAnsi="Arial" w:cs="Arial"/>
          <w:b w:val="0"/>
          <w:i/>
          <w:color w:val="333333"/>
          <w:sz w:val="21"/>
          <w:szCs w:val="21"/>
        </w:rPr>
        <w:t xml:space="preserve">Связывание </w:t>
      </w:r>
      <w:proofErr w:type="spellStart"/>
      <w:r w:rsidRPr="00CF4C6F">
        <w:rPr>
          <w:rStyle w:val="a5"/>
          <w:rFonts w:ascii="Arial" w:hAnsi="Arial" w:cs="Arial"/>
          <w:b w:val="0"/>
          <w:i/>
          <w:color w:val="333333"/>
          <w:sz w:val="21"/>
          <w:szCs w:val="21"/>
        </w:rPr>
        <w:t>прооксидантных</w:t>
      </w:r>
      <w:proofErr w:type="spellEnd"/>
      <w:r w:rsidRPr="00CF4C6F">
        <w:rPr>
          <w:rStyle w:val="a5"/>
          <w:rFonts w:ascii="Arial" w:hAnsi="Arial" w:cs="Arial"/>
          <w:b w:val="0"/>
          <w:i/>
          <w:color w:val="333333"/>
          <w:sz w:val="21"/>
          <w:szCs w:val="21"/>
        </w:rPr>
        <w:t xml:space="preserve"> ионов металлов</w:t>
      </w:r>
      <w:r w:rsidRPr="00CF4C6F">
        <w:rPr>
          <w:rStyle w:val="a5"/>
          <w:rFonts w:ascii="Arial" w:hAnsi="Arial" w:cs="Arial"/>
          <w:b w:val="0"/>
          <w:color w:val="333333"/>
          <w:sz w:val="21"/>
          <w:szCs w:val="21"/>
        </w:rPr>
        <w:t>.</w:t>
      </w:r>
      <w:r w:rsidRPr="00CF4C6F">
        <w:rPr>
          <w:rFonts w:ascii="Arial" w:hAnsi="Arial" w:cs="Arial"/>
          <w:color w:val="333333"/>
          <w:sz w:val="21"/>
          <w:szCs w:val="21"/>
        </w:rPr>
        <w:t xml:space="preserve"> Меланин способен </w:t>
      </w:r>
      <w:proofErr w:type="spellStart"/>
      <w:r w:rsidRPr="00CF4C6F">
        <w:rPr>
          <w:rFonts w:ascii="Arial" w:hAnsi="Arial" w:cs="Arial"/>
          <w:color w:val="333333"/>
          <w:sz w:val="21"/>
          <w:szCs w:val="21"/>
        </w:rPr>
        <w:t>хелатировать</w:t>
      </w:r>
      <w:proofErr w:type="spellEnd"/>
      <w:r w:rsidRPr="00CF4C6F">
        <w:rPr>
          <w:rFonts w:ascii="Arial" w:hAnsi="Arial" w:cs="Arial"/>
          <w:color w:val="333333"/>
          <w:sz w:val="21"/>
          <w:szCs w:val="21"/>
        </w:rPr>
        <w:t xml:space="preserve"> ионы металлов переходной валентности</w:t>
      </w:r>
      <w:r w:rsidR="00E91A34" w:rsidRPr="00CF4C6F">
        <w:rPr>
          <w:rFonts w:ascii="Arial" w:hAnsi="Arial" w:cs="Arial"/>
          <w:color w:val="333333"/>
          <w:sz w:val="21"/>
          <w:szCs w:val="21"/>
        </w:rPr>
        <w:t>, переводя их</w:t>
      </w:r>
      <w:r w:rsidRPr="00CF4C6F">
        <w:rPr>
          <w:rFonts w:ascii="Arial" w:hAnsi="Arial" w:cs="Arial"/>
          <w:color w:val="333333"/>
          <w:sz w:val="21"/>
          <w:szCs w:val="21"/>
        </w:rPr>
        <w:t xml:space="preserve"> в неактивные комплексы. Это может защищать клетки от токсического действия таких ионов. </w:t>
      </w:r>
      <w:r w:rsidR="00714D4D" w:rsidRPr="00CF4C6F">
        <w:rPr>
          <w:rFonts w:ascii="Arial" w:hAnsi="Arial" w:cs="Arial"/>
          <w:color w:val="333333"/>
          <w:sz w:val="21"/>
          <w:szCs w:val="21"/>
        </w:rPr>
        <w:t xml:space="preserve"> </w:t>
      </w:r>
    </w:p>
    <w:p w14:paraId="38587A69" w14:textId="635ACFAE" w:rsidR="00454431" w:rsidRPr="00CF4C6F" w:rsidRDefault="00454431" w:rsidP="00CF4C6F">
      <w:pPr>
        <w:pStyle w:val="futurismarkdown-listitem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33333"/>
          <w:sz w:val="21"/>
          <w:szCs w:val="21"/>
        </w:rPr>
      </w:pPr>
      <w:r w:rsidRPr="00CF4C6F">
        <w:rPr>
          <w:rStyle w:val="a5"/>
          <w:rFonts w:ascii="Arial" w:hAnsi="Arial" w:cs="Arial"/>
          <w:b w:val="0"/>
          <w:i/>
          <w:color w:val="333333"/>
          <w:sz w:val="21"/>
          <w:szCs w:val="21"/>
        </w:rPr>
        <w:t>Поглощение активных форм кислорода</w:t>
      </w:r>
      <w:r w:rsidRPr="00CF4C6F">
        <w:rPr>
          <w:rStyle w:val="a5"/>
          <w:rFonts w:ascii="Arial" w:hAnsi="Arial" w:cs="Arial"/>
          <w:b w:val="0"/>
          <w:color w:val="333333"/>
          <w:sz w:val="21"/>
          <w:szCs w:val="21"/>
        </w:rPr>
        <w:t>.</w:t>
      </w:r>
      <w:r w:rsidRPr="00CF4C6F">
        <w:rPr>
          <w:rFonts w:ascii="Arial" w:hAnsi="Arial" w:cs="Arial"/>
          <w:color w:val="333333"/>
          <w:sz w:val="21"/>
          <w:szCs w:val="21"/>
        </w:rPr>
        <w:t> Меланин может гасить активные формы кислорода, что способствует снижению окислительного стресса. </w:t>
      </w:r>
      <w:r w:rsidR="00714D4D" w:rsidRPr="00CF4C6F">
        <w:rPr>
          <w:rFonts w:ascii="Arial" w:hAnsi="Arial" w:cs="Arial"/>
          <w:color w:val="333333"/>
          <w:sz w:val="21"/>
          <w:szCs w:val="21"/>
        </w:rPr>
        <w:t xml:space="preserve"> </w:t>
      </w:r>
    </w:p>
    <w:p w14:paraId="355CE7E9" w14:textId="2EEB68A8" w:rsidR="00454431" w:rsidRPr="00CF4C6F" w:rsidRDefault="00454431" w:rsidP="00CF4C6F">
      <w:pPr>
        <w:pStyle w:val="2"/>
        <w:shd w:val="clear" w:color="auto" w:fill="FFFFFF"/>
        <w:spacing w:before="60" w:beforeAutospacing="0" w:after="60" w:afterAutospacing="0"/>
        <w:jc w:val="both"/>
        <w:rPr>
          <w:rFonts w:ascii="Arial" w:hAnsi="Arial" w:cs="Arial"/>
          <w:b w:val="0"/>
          <w:color w:val="333333"/>
          <w:sz w:val="21"/>
          <w:szCs w:val="21"/>
        </w:rPr>
      </w:pPr>
      <w:r w:rsidRPr="00CF4C6F">
        <w:rPr>
          <w:rFonts w:ascii="Arial" w:hAnsi="Arial" w:cs="Arial"/>
          <w:b w:val="0"/>
          <w:color w:val="333333"/>
          <w:sz w:val="21"/>
          <w:szCs w:val="21"/>
        </w:rPr>
        <w:t xml:space="preserve">Особенности антиоксидантной активности разных типов </w:t>
      </w:r>
      <w:proofErr w:type="gramStart"/>
      <w:r w:rsidRPr="00CF4C6F">
        <w:rPr>
          <w:rFonts w:ascii="Arial" w:hAnsi="Arial" w:cs="Arial"/>
          <w:b w:val="0"/>
          <w:color w:val="333333"/>
          <w:sz w:val="21"/>
          <w:szCs w:val="21"/>
        </w:rPr>
        <w:t>меланина</w:t>
      </w:r>
      <w:r w:rsidR="00E91A34" w:rsidRPr="00CF4C6F">
        <w:rPr>
          <w:rFonts w:ascii="Arial" w:hAnsi="Arial" w:cs="Arial"/>
          <w:b w:val="0"/>
          <w:color w:val="333333"/>
          <w:sz w:val="21"/>
          <w:szCs w:val="21"/>
        </w:rPr>
        <w:t xml:space="preserve"> :</w:t>
      </w:r>
      <w:proofErr w:type="gramEnd"/>
    </w:p>
    <w:p w14:paraId="4839A059" w14:textId="37B55F19" w:rsidR="00454431" w:rsidRPr="00CF4C6F" w:rsidRDefault="00E91A34" w:rsidP="00CF4C6F">
      <w:pPr>
        <w:pStyle w:val="futurismarkdown-listitem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33333"/>
          <w:sz w:val="21"/>
          <w:szCs w:val="21"/>
        </w:rPr>
      </w:pPr>
      <w:r w:rsidRPr="00CF4C6F">
        <w:rPr>
          <w:rStyle w:val="a5"/>
          <w:rFonts w:ascii="Arial" w:hAnsi="Arial" w:cs="Arial"/>
          <w:b w:val="0"/>
          <w:color w:val="333333"/>
          <w:sz w:val="21"/>
          <w:szCs w:val="21"/>
        </w:rPr>
        <w:t xml:space="preserve"> -  </w:t>
      </w:r>
      <w:proofErr w:type="spellStart"/>
      <w:r w:rsidRPr="00CF4C6F">
        <w:rPr>
          <w:rStyle w:val="a5"/>
          <w:rFonts w:ascii="Arial" w:hAnsi="Arial" w:cs="Arial"/>
          <w:b w:val="0"/>
          <w:color w:val="333333"/>
          <w:sz w:val="21"/>
          <w:szCs w:val="21"/>
        </w:rPr>
        <w:t>э</w:t>
      </w:r>
      <w:r w:rsidR="00454431" w:rsidRPr="00CF4C6F">
        <w:rPr>
          <w:rStyle w:val="a5"/>
          <w:rFonts w:ascii="Arial" w:hAnsi="Arial" w:cs="Arial"/>
          <w:b w:val="0"/>
          <w:color w:val="333333"/>
          <w:sz w:val="21"/>
          <w:szCs w:val="21"/>
        </w:rPr>
        <w:t>умеланин</w:t>
      </w:r>
      <w:proofErr w:type="spellEnd"/>
      <w:r w:rsidR="00454431" w:rsidRPr="00CF4C6F">
        <w:rPr>
          <w:rFonts w:ascii="Arial" w:hAnsi="Arial" w:cs="Arial"/>
          <w:color w:val="333333"/>
          <w:sz w:val="21"/>
          <w:szCs w:val="21"/>
        </w:rPr>
        <w:t> обладает выраженной антиоксидантной активностью и способен подавлять реакции перекисного окисления</w:t>
      </w:r>
      <w:r w:rsidRPr="00CF4C6F">
        <w:rPr>
          <w:rFonts w:ascii="Arial" w:hAnsi="Arial" w:cs="Arial"/>
          <w:color w:val="333333"/>
          <w:sz w:val="21"/>
          <w:szCs w:val="21"/>
        </w:rPr>
        <w:t>;</w:t>
      </w:r>
      <w:r w:rsidR="00454431" w:rsidRPr="00CF4C6F">
        <w:rPr>
          <w:rFonts w:ascii="Arial" w:hAnsi="Arial" w:cs="Arial"/>
          <w:color w:val="333333"/>
          <w:sz w:val="21"/>
          <w:szCs w:val="21"/>
        </w:rPr>
        <w:t> </w:t>
      </w:r>
      <w:r w:rsidR="00714D4D" w:rsidRPr="00CF4C6F">
        <w:rPr>
          <w:rFonts w:ascii="Arial" w:hAnsi="Arial" w:cs="Arial"/>
          <w:color w:val="333333"/>
          <w:sz w:val="21"/>
          <w:szCs w:val="21"/>
        </w:rPr>
        <w:t xml:space="preserve"> </w:t>
      </w:r>
    </w:p>
    <w:p w14:paraId="65C953D7" w14:textId="2EB3D7D7" w:rsidR="00454431" w:rsidRPr="00CF4C6F" w:rsidRDefault="00E91A34" w:rsidP="00CF4C6F">
      <w:pPr>
        <w:pStyle w:val="futurismarkdown-listitem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33333"/>
          <w:sz w:val="21"/>
          <w:szCs w:val="21"/>
        </w:rPr>
      </w:pPr>
      <w:r w:rsidRPr="00CF4C6F">
        <w:rPr>
          <w:rStyle w:val="a5"/>
          <w:rFonts w:ascii="Arial" w:hAnsi="Arial" w:cs="Arial"/>
          <w:b w:val="0"/>
          <w:color w:val="333333"/>
          <w:sz w:val="21"/>
          <w:szCs w:val="21"/>
        </w:rPr>
        <w:t xml:space="preserve"> - г</w:t>
      </w:r>
      <w:r w:rsidR="00454431" w:rsidRPr="00CF4C6F">
        <w:rPr>
          <w:rStyle w:val="a5"/>
          <w:rFonts w:ascii="Arial" w:hAnsi="Arial" w:cs="Arial"/>
          <w:b w:val="0"/>
          <w:color w:val="333333"/>
          <w:sz w:val="21"/>
          <w:szCs w:val="21"/>
        </w:rPr>
        <w:t>рибковый меланин</w:t>
      </w:r>
      <w:r w:rsidR="00454431" w:rsidRPr="00CF4C6F">
        <w:rPr>
          <w:rFonts w:ascii="Arial" w:hAnsi="Arial" w:cs="Arial"/>
          <w:color w:val="333333"/>
          <w:sz w:val="21"/>
          <w:szCs w:val="21"/>
        </w:rPr>
        <w:t> (например, полученный из </w:t>
      </w:r>
      <w:proofErr w:type="spellStart"/>
      <w:r w:rsidR="00454431" w:rsidRPr="00CF4C6F">
        <w:rPr>
          <w:rStyle w:val="a6"/>
          <w:rFonts w:ascii="Arial" w:hAnsi="Arial" w:cs="Arial"/>
          <w:color w:val="333333"/>
          <w:sz w:val="21"/>
          <w:szCs w:val="21"/>
        </w:rPr>
        <w:t>Amorphotheca</w:t>
      </w:r>
      <w:proofErr w:type="spellEnd"/>
      <w:r w:rsidR="00454431" w:rsidRPr="00CF4C6F">
        <w:rPr>
          <w:rStyle w:val="a6"/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 w:rsidR="00454431" w:rsidRPr="00CF4C6F">
        <w:rPr>
          <w:rStyle w:val="a6"/>
          <w:rFonts w:ascii="Arial" w:hAnsi="Arial" w:cs="Arial"/>
          <w:color w:val="333333"/>
          <w:sz w:val="21"/>
          <w:szCs w:val="21"/>
        </w:rPr>
        <w:t>resinae</w:t>
      </w:r>
      <w:proofErr w:type="spellEnd"/>
      <w:r w:rsidR="00454431" w:rsidRPr="00CF4C6F">
        <w:rPr>
          <w:rFonts w:ascii="Arial" w:hAnsi="Arial" w:cs="Arial"/>
          <w:color w:val="333333"/>
          <w:sz w:val="21"/>
          <w:szCs w:val="21"/>
        </w:rPr>
        <w:t>) демонстрирует антиоксидантную активность, сходную с аскорбиновой кислотой, более высокую, чем восстановленный глутатион. </w:t>
      </w:r>
      <w:r w:rsidR="00714D4D" w:rsidRPr="00CF4C6F">
        <w:rPr>
          <w:rFonts w:ascii="Arial" w:hAnsi="Arial" w:cs="Arial"/>
          <w:color w:val="333333"/>
          <w:sz w:val="21"/>
          <w:szCs w:val="21"/>
        </w:rPr>
        <w:t xml:space="preserve"> </w:t>
      </w:r>
    </w:p>
    <w:p w14:paraId="73A3005B" w14:textId="77777777" w:rsidR="00E91A34" w:rsidRPr="00CF4C6F" w:rsidRDefault="00E91A34" w:rsidP="00CF4C6F">
      <w:pPr>
        <w:pStyle w:val="futurismarkdown-listitem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33333"/>
          <w:sz w:val="21"/>
          <w:szCs w:val="21"/>
        </w:rPr>
      </w:pPr>
      <w:r w:rsidRPr="00CF4C6F">
        <w:rPr>
          <w:rStyle w:val="a5"/>
          <w:rFonts w:ascii="Arial" w:hAnsi="Arial" w:cs="Arial"/>
          <w:b w:val="0"/>
          <w:color w:val="333333"/>
          <w:sz w:val="21"/>
          <w:szCs w:val="21"/>
        </w:rPr>
        <w:t xml:space="preserve"> - в</w:t>
      </w:r>
      <w:r w:rsidR="00454431" w:rsidRPr="00CF4C6F">
        <w:rPr>
          <w:rStyle w:val="a5"/>
          <w:rFonts w:ascii="Arial" w:hAnsi="Arial" w:cs="Arial"/>
          <w:b w:val="0"/>
          <w:color w:val="333333"/>
          <w:sz w:val="21"/>
          <w:szCs w:val="21"/>
        </w:rPr>
        <w:t xml:space="preserve">одорастворимая фракция </w:t>
      </w:r>
      <w:proofErr w:type="spellStart"/>
      <w:r w:rsidR="00454431" w:rsidRPr="00CF4C6F">
        <w:rPr>
          <w:rStyle w:val="a5"/>
          <w:rFonts w:ascii="Arial" w:hAnsi="Arial" w:cs="Arial"/>
          <w:b w:val="0"/>
          <w:color w:val="333333"/>
          <w:sz w:val="21"/>
          <w:szCs w:val="21"/>
        </w:rPr>
        <w:t>кислотоосаждаемого</w:t>
      </w:r>
      <w:proofErr w:type="spellEnd"/>
      <w:r w:rsidR="00454431" w:rsidRPr="00CF4C6F">
        <w:rPr>
          <w:rStyle w:val="a5"/>
          <w:rFonts w:ascii="Arial" w:hAnsi="Arial" w:cs="Arial"/>
          <w:b w:val="0"/>
          <w:color w:val="333333"/>
          <w:sz w:val="21"/>
          <w:szCs w:val="21"/>
        </w:rPr>
        <w:t xml:space="preserve"> меланина</w:t>
      </w:r>
      <w:r w:rsidR="00454431" w:rsidRPr="00CF4C6F">
        <w:rPr>
          <w:rFonts w:ascii="Arial" w:hAnsi="Arial" w:cs="Arial"/>
          <w:color w:val="333333"/>
          <w:sz w:val="21"/>
          <w:szCs w:val="21"/>
        </w:rPr>
        <w:t> обладает наибольшей антиоксидантной активностью среди выделенных меланинов. </w:t>
      </w:r>
    </w:p>
    <w:p w14:paraId="7F8787DD" w14:textId="2F7D43E9" w:rsidR="00454431" w:rsidRPr="00CF4C6F" w:rsidRDefault="00EA54B6" w:rsidP="00CF4C6F">
      <w:pPr>
        <w:pStyle w:val="futurismarkdown-listitem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33333"/>
          <w:sz w:val="21"/>
          <w:szCs w:val="21"/>
        </w:rPr>
      </w:pPr>
      <w:r w:rsidRPr="00CF4C6F">
        <w:rPr>
          <w:rStyle w:val="a5"/>
          <w:rFonts w:ascii="Arial" w:hAnsi="Arial" w:cs="Arial"/>
          <w:b w:val="0"/>
          <w:color w:val="333333"/>
          <w:sz w:val="21"/>
          <w:szCs w:val="21"/>
        </w:rPr>
        <w:t xml:space="preserve">  При </w:t>
      </w:r>
      <w:proofErr w:type="gramStart"/>
      <w:r w:rsidRPr="00CF4C6F">
        <w:rPr>
          <w:rStyle w:val="a5"/>
          <w:rFonts w:ascii="Arial" w:hAnsi="Arial" w:cs="Arial"/>
          <w:b w:val="0"/>
          <w:color w:val="333333"/>
          <w:sz w:val="21"/>
          <w:szCs w:val="21"/>
        </w:rPr>
        <w:t xml:space="preserve">этом </w:t>
      </w:r>
      <w:r w:rsidR="00454431" w:rsidRPr="00CF4C6F">
        <w:rPr>
          <w:rFonts w:ascii="Arial" w:hAnsi="Arial" w:cs="Arial"/>
          <w:color w:val="333333"/>
          <w:sz w:val="21"/>
          <w:szCs w:val="21"/>
        </w:rPr>
        <w:t> </w:t>
      </w:r>
      <w:r w:rsidRPr="00CF4C6F">
        <w:rPr>
          <w:rFonts w:ascii="Arial" w:hAnsi="Arial" w:cs="Arial"/>
          <w:color w:val="333333"/>
          <w:sz w:val="21"/>
          <w:szCs w:val="21"/>
        </w:rPr>
        <w:t>м</w:t>
      </w:r>
      <w:r w:rsidR="00454431" w:rsidRPr="00CF4C6F">
        <w:rPr>
          <w:rFonts w:ascii="Arial" w:hAnsi="Arial" w:cs="Arial"/>
          <w:color w:val="333333"/>
          <w:sz w:val="21"/>
          <w:szCs w:val="21"/>
        </w:rPr>
        <w:t>еланины</w:t>
      </w:r>
      <w:proofErr w:type="gramEnd"/>
      <w:r w:rsidR="00454431" w:rsidRPr="00CF4C6F">
        <w:rPr>
          <w:rFonts w:ascii="Arial" w:hAnsi="Arial" w:cs="Arial"/>
          <w:color w:val="333333"/>
          <w:sz w:val="21"/>
          <w:szCs w:val="21"/>
        </w:rPr>
        <w:t xml:space="preserve"> устойчивы к деструктивному действию света. Даже жёсткое и длительное УФ-облучение не приводит к значительному уменьшению их антиоксидантной способности. </w:t>
      </w:r>
      <w:r w:rsidR="00714D4D" w:rsidRPr="00CF4C6F">
        <w:rPr>
          <w:rFonts w:ascii="Arial" w:hAnsi="Arial" w:cs="Arial"/>
          <w:color w:val="333333"/>
          <w:sz w:val="21"/>
          <w:szCs w:val="21"/>
        </w:rPr>
        <w:t xml:space="preserve"> </w:t>
      </w:r>
    </w:p>
    <w:p w14:paraId="351264EF" w14:textId="77777777" w:rsidR="00CF4C6F" w:rsidRPr="00CF4C6F" w:rsidRDefault="00CF4C6F" w:rsidP="00CF4C6F">
      <w:pPr>
        <w:pStyle w:val="2"/>
        <w:shd w:val="clear" w:color="auto" w:fill="FFFFFF"/>
        <w:spacing w:before="60" w:beforeAutospacing="0" w:after="60" w:afterAutospacing="0"/>
        <w:jc w:val="both"/>
        <w:rPr>
          <w:rFonts w:ascii="Arial" w:hAnsi="Arial" w:cs="Arial"/>
          <w:color w:val="333333"/>
          <w:sz w:val="21"/>
          <w:szCs w:val="21"/>
        </w:rPr>
      </w:pPr>
    </w:p>
    <w:p w14:paraId="534FA479" w14:textId="2EB6C78E" w:rsidR="00EA4665" w:rsidRPr="00CF4C6F" w:rsidRDefault="00EA4665" w:rsidP="00CF4C6F">
      <w:pPr>
        <w:pStyle w:val="2"/>
        <w:shd w:val="clear" w:color="auto" w:fill="FFFFFF"/>
        <w:spacing w:before="60" w:beforeAutospacing="0" w:after="60" w:afterAutospacing="0"/>
        <w:jc w:val="both"/>
        <w:rPr>
          <w:rFonts w:ascii="Arial" w:hAnsi="Arial" w:cs="Arial"/>
          <w:color w:val="333333"/>
          <w:sz w:val="21"/>
          <w:szCs w:val="21"/>
        </w:rPr>
      </w:pPr>
      <w:r w:rsidRPr="00CF4C6F">
        <w:rPr>
          <w:rFonts w:ascii="Arial" w:hAnsi="Arial" w:cs="Arial"/>
          <w:color w:val="333333"/>
          <w:sz w:val="21"/>
          <w:szCs w:val="21"/>
        </w:rPr>
        <w:t>Адсорбционная способность в отношении тяжёлых металлов</w:t>
      </w:r>
      <w:r w:rsidR="00370929" w:rsidRPr="00CF4C6F">
        <w:rPr>
          <w:rFonts w:ascii="Arial" w:hAnsi="Arial" w:cs="Arial"/>
          <w:color w:val="333333"/>
          <w:sz w:val="21"/>
          <w:szCs w:val="21"/>
        </w:rPr>
        <w:t>.</w:t>
      </w:r>
      <w:r w:rsidR="00E920E7" w:rsidRPr="00CF4C6F">
        <w:rPr>
          <w:rFonts w:ascii="Arial" w:hAnsi="Arial" w:cs="Arial"/>
          <w:color w:val="333333"/>
          <w:sz w:val="21"/>
          <w:szCs w:val="21"/>
        </w:rPr>
        <w:t xml:space="preserve">  </w:t>
      </w:r>
      <w:r w:rsidRPr="00CF4C6F">
        <w:rPr>
          <w:rFonts w:ascii="Arial" w:hAnsi="Arial" w:cs="Arial"/>
          <w:b w:val="0"/>
          <w:color w:val="333333"/>
          <w:sz w:val="21"/>
          <w:szCs w:val="21"/>
        </w:rPr>
        <w:t>Одним из ключевых свойств меланинов является </w:t>
      </w:r>
      <w:r w:rsidRPr="00CF4C6F">
        <w:rPr>
          <w:rStyle w:val="a5"/>
          <w:rFonts w:ascii="Arial" w:hAnsi="Arial" w:cs="Arial"/>
          <w:color w:val="333333"/>
          <w:sz w:val="21"/>
          <w:szCs w:val="21"/>
        </w:rPr>
        <w:t>высокая сорбционная ёмкость в отношении тяжёлых металлов</w:t>
      </w:r>
      <w:r w:rsidRPr="00CF4C6F">
        <w:rPr>
          <w:rFonts w:ascii="Arial" w:hAnsi="Arial" w:cs="Arial"/>
          <w:b w:val="0"/>
          <w:color w:val="333333"/>
          <w:sz w:val="21"/>
          <w:szCs w:val="21"/>
        </w:rPr>
        <w:t xml:space="preserve">. При взаимодействии с солями таких металлов, как </w:t>
      </w:r>
      <w:proofErr w:type="spellStart"/>
      <w:r w:rsidRPr="00CF4C6F">
        <w:rPr>
          <w:rFonts w:ascii="Arial" w:hAnsi="Arial" w:cs="Arial"/>
          <w:b w:val="0"/>
          <w:color w:val="333333"/>
          <w:sz w:val="21"/>
          <w:szCs w:val="21"/>
        </w:rPr>
        <w:t>CuSO</w:t>
      </w:r>
      <w:proofErr w:type="spellEnd"/>
      <w:r w:rsidRPr="00CF4C6F">
        <w:rPr>
          <w:rFonts w:ascii="Cambria Math" w:hAnsi="Cambria Math" w:cs="Cambria Math"/>
          <w:b w:val="0"/>
          <w:color w:val="333333"/>
          <w:sz w:val="21"/>
          <w:szCs w:val="21"/>
        </w:rPr>
        <w:t>₄</w:t>
      </w:r>
      <w:r w:rsidRPr="00CF4C6F">
        <w:rPr>
          <w:rFonts w:ascii="Arial" w:hAnsi="Arial" w:cs="Arial"/>
          <w:b w:val="0"/>
          <w:color w:val="333333"/>
          <w:sz w:val="21"/>
          <w:szCs w:val="21"/>
        </w:rPr>
        <w:t xml:space="preserve">, </w:t>
      </w:r>
      <w:proofErr w:type="spellStart"/>
      <w:r w:rsidRPr="00CF4C6F">
        <w:rPr>
          <w:rFonts w:ascii="Arial" w:hAnsi="Arial" w:cs="Arial"/>
          <w:b w:val="0"/>
          <w:color w:val="333333"/>
          <w:sz w:val="21"/>
          <w:szCs w:val="21"/>
        </w:rPr>
        <w:t>ZnSO</w:t>
      </w:r>
      <w:proofErr w:type="spellEnd"/>
      <w:r w:rsidRPr="00CF4C6F">
        <w:rPr>
          <w:rFonts w:ascii="Cambria Math" w:hAnsi="Cambria Math" w:cs="Cambria Math"/>
          <w:b w:val="0"/>
          <w:color w:val="333333"/>
          <w:sz w:val="21"/>
          <w:szCs w:val="21"/>
        </w:rPr>
        <w:t>₄</w:t>
      </w:r>
      <w:r w:rsidRPr="00CF4C6F">
        <w:rPr>
          <w:rFonts w:ascii="Arial" w:hAnsi="Arial" w:cs="Arial"/>
          <w:b w:val="0"/>
          <w:color w:val="333333"/>
          <w:sz w:val="21"/>
          <w:szCs w:val="21"/>
        </w:rPr>
        <w:t xml:space="preserve">, </w:t>
      </w:r>
      <w:proofErr w:type="spellStart"/>
      <w:r w:rsidRPr="00CF4C6F">
        <w:rPr>
          <w:rFonts w:ascii="Arial" w:hAnsi="Arial" w:cs="Arial"/>
          <w:b w:val="0"/>
          <w:color w:val="333333"/>
          <w:sz w:val="21"/>
          <w:szCs w:val="21"/>
        </w:rPr>
        <w:t>BaCl</w:t>
      </w:r>
      <w:proofErr w:type="spellEnd"/>
      <w:r w:rsidRPr="00CF4C6F">
        <w:rPr>
          <w:rFonts w:ascii="Cambria Math" w:hAnsi="Cambria Math" w:cs="Cambria Math"/>
          <w:b w:val="0"/>
          <w:color w:val="333333"/>
          <w:sz w:val="21"/>
          <w:szCs w:val="21"/>
        </w:rPr>
        <w:t>₂</w:t>
      </w:r>
      <w:r w:rsidRPr="00CF4C6F">
        <w:rPr>
          <w:rFonts w:ascii="Arial" w:hAnsi="Arial" w:cs="Arial"/>
          <w:b w:val="0"/>
          <w:color w:val="333333"/>
          <w:sz w:val="21"/>
          <w:szCs w:val="21"/>
        </w:rPr>
        <w:t xml:space="preserve">, </w:t>
      </w:r>
      <w:proofErr w:type="spellStart"/>
      <w:proofErr w:type="gramStart"/>
      <w:r w:rsidRPr="00CF4C6F">
        <w:rPr>
          <w:rFonts w:ascii="Arial" w:hAnsi="Arial" w:cs="Arial"/>
          <w:b w:val="0"/>
          <w:color w:val="333333"/>
          <w:sz w:val="21"/>
          <w:szCs w:val="21"/>
        </w:rPr>
        <w:t>Pb</w:t>
      </w:r>
      <w:proofErr w:type="spellEnd"/>
      <w:r w:rsidRPr="00CF4C6F">
        <w:rPr>
          <w:rFonts w:ascii="Arial" w:hAnsi="Arial" w:cs="Arial"/>
          <w:b w:val="0"/>
          <w:color w:val="333333"/>
          <w:sz w:val="21"/>
          <w:szCs w:val="21"/>
        </w:rPr>
        <w:t>(</w:t>
      </w:r>
      <w:proofErr w:type="gramEnd"/>
      <w:r w:rsidRPr="00CF4C6F">
        <w:rPr>
          <w:rFonts w:ascii="Arial" w:hAnsi="Arial" w:cs="Arial"/>
          <w:b w:val="0"/>
          <w:color w:val="333333"/>
          <w:sz w:val="21"/>
          <w:szCs w:val="21"/>
        </w:rPr>
        <w:t>CH</w:t>
      </w:r>
      <w:r w:rsidRPr="00CF4C6F">
        <w:rPr>
          <w:rFonts w:ascii="Cambria Math" w:hAnsi="Cambria Math" w:cs="Cambria Math"/>
          <w:b w:val="0"/>
          <w:color w:val="333333"/>
          <w:sz w:val="21"/>
          <w:szCs w:val="21"/>
        </w:rPr>
        <w:t>₃</w:t>
      </w:r>
      <w:r w:rsidRPr="00CF4C6F">
        <w:rPr>
          <w:rFonts w:ascii="Arial" w:hAnsi="Arial" w:cs="Arial"/>
          <w:b w:val="0"/>
          <w:color w:val="333333"/>
          <w:sz w:val="21"/>
          <w:szCs w:val="21"/>
        </w:rPr>
        <w:t>COO)</w:t>
      </w:r>
      <w:r w:rsidRPr="00CF4C6F">
        <w:rPr>
          <w:rFonts w:ascii="Cambria Math" w:hAnsi="Cambria Math" w:cs="Cambria Math"/>
          <w:b w:val="0"/>
          <w:color w:val="333333"/>
          <w:sz w:val="21"/>
          <w:szCs w:val="21"/>
        </w:rPr>
        <w:t>₂</w:t>
      </w:r>
      <w:r w:rsidRPr="00CF4C6F">
        <w:rPr>
          <w:rFonts w:ascii="Arial" w:hAnsi="Arial" w:cs="Arial"/>
          <w:b w:val="0"/>
          <w:color w:val="333333"/>
          <w:sz w:val="21"/>
          <w:szCs w:val="21"/>
        </w:rPr>
        <w:t xml:space="preserve"> и </w:t>
      </w:r>
      <w:proofErr w:type="spellStart"/>
      <w:r w:rsidRPr="00CF4C6F">
        <w:rPr>
          <w:rFonts w:ascii="Arial" w:hAnsi="Arial" w:cs="Arial"/>
          <w:b w:val="0"/>
          <w:color w:val="333333"/>
          <w:sz w:val="21"/>
          <w:szCs w:val="21"/>
        </w:rPr>
        <w:t>CdCl</w:t>
      </w:r>
      <w:proofErr w:type="spellEnd"/>
      <w:r w:rsidRPr="00CF4C6F">
        <w:rPr>
          <w:rFonts w:ascii="Cambria Math" w:hAnsi="Cambria Math" w:cs="Cambria Math"/>
          <w:b w:val="0"/>
          <w:color w:val="333333"/>
          <w:sz w:val="21"/>
          <w:szCs w:val="21"/>
        </w:rPr>
        <w:t>₂</w:t>
      </w:r>
      <w:r w:rsidRPr="00CF4C6F">
        <w:rPr>
          <w:rFonts w:ascii="Arial" w:hAnsi="Arial" w:cs="Arial"/>
          <w:b w:val="0"/>
          <w:color w:val="333333"/>
          <w:sz w:val="21"/>
          <w:szCs w:val="21"/>
        </w:rPr>
        <w:t xml:space="preserve">, происходит осаждение пигмента в комплексе с ионами металлов. Это связано с наличием в молекуле меланина функциональных групп, способных к </w:t>
      </w:r>
      <w:proofErr w:type="spellStart"/>
      <w:r w:rsidRPr="00CF4C6F">
        <w:rPr>
          <w:rFonts w:ascii="Arial" w:hAnsi="Arial" w:cs="Arial"/>
          <w:b w:val="0"/>
          <w:color w:val="333333"/>
          <w:sz w:val="21"/>
          <w:szCs w:val="21"/>
        </w:rPr>
        <w:t>комплексообразованию</w:t>
      </w:r>
      <w:proofErr w:type="spellEnd"/>
      <w:r w:rsidRPr="00CF4C6F">
        <w:rPr>
          <w:rFonts w:ascii="Arial" w:hAnsi="Arial" w:cs="Arial"/>
          <w:b w:val="0"/>
          <w:color w:val="333333"/>
          <w:sz w:val="21"/>
          <w:szCs w:val="21"/>
        </w:rPr>
        <w:t xml:space="preserve"> с ионами металлов. </w:t>
      </w:r>
      <w:r w:rsidRPr="00CF4C6F">
        <w:rPr>
          <w:rFonts w:ascii="Arial" w:hAnsi="Arial" w:cs="Arial"/>
          <w:color w:val="333333"/>
          <w:sz w:val="21"/>
          <w:szCs w:val="21"/>
        </w:rPr>
        <w:t xml:space="preserve"> </w:t>
      </w:r>
    </w:p>
    <w:p w14:paraId="316590FF" w14:textId="6E01C98D" w:rsidR="00EA4665" w:rsidRPr="00CF4C6F" w:rsidRDefault="00EA4665" w:rsidP="00CF4C6F">
      <w:pPr>
        <w:shd w:val="clear" w:color="auto" w:fill="FFFFFF"/>
        <w:spacing w:line="240" w:lineRule="auto"/>
        <w:jc w:val="both"/>
        <w:rPr>
          <w:rFonts w:ascii="Arial" w:hAnsi="Arial" w:cs="Arial"/>
          <w:color w:val="333333"/>
          <w:sz w:val="21"/>
          <w:szCs w:val="21"/>
        </w:rPr>
      </w:pPr>
      <w:r w:rsidRPr="00CF4C6F">
        <w:rPr>
          <w:rFonts w:ascii="Arial" w:hAnsi="Arial" w:cs="Arial"/>
          <w:color w:val="333333"/>
          <w:sz w:val="21"/>
          <w:szCs w:val="21"/>
        </w:rPr>
        <w:t xml:space="preserve">Меланины могут рассматриваться как перспективные субстанции с </w:t>
      </w:r>
      <w:proofErr w:type="spellStart"/>
      <w:r w:rsidRPr="00CF4C6F">
        <w:rPr>
          <w:rFonts w:ascii="Arial" w:hAnsi="Arial" w:cs="Arial"/>
          <w:color w:val="333333"/>
          <w:sz w:val="21"/>
          <w:szCs w:val="21"/>
        </w:rPr>
        <w:t>энтеросорбционными</w:t>
      </w:r>
      <w:proofErr w:type="spellEnd"/>
      <w:r w:rsidRPr="00CF4C6F">
        <w:rPr>
          <w:rFonts w:ascii="Arial" w:hAnsi="Arial" w:cs="Arial"/>
          <w:color w:val="333333"/>
          <w:sz w:val="21"/>
          <w:szCs w:val="21"/>
        </w:rPr>
        <w:t xml:space="preserve"> свойствами.  </w:t>
      </w:r>
    </w:p>
    <w:p w14:paraId="6F696DD4" w14:textId="53B1F4A0" w:rsidR="00EA4665" w:rsidRPr="00CF4C6F" w:rsidRDefault="00EA4665" w:rsidP="00CF4C6F">
      <w:pPr>
        <w:pStyle w:val="2"/>
        <w:shd w:val="clear" w:color="auto" w:fill="FFFFFF"/>
        <w:spacing w:before="60" w:beforeAutospacing="0" w:after="60" w:afterAutospacing="0"/>
        <w:jc w:val="both"/>
        <w:rPr>
          <w:rFonts w:ascii="Arial" w:hAnsi="Arial" w:cs="Arial"/>
          <w:b w:val="0"/>
          <w:color w:val="333333"/>
          <w:sz w:val="21"/>
          <w:szCs w:val="21"/>
        </w:rPr>
      </w:pPr>
      <w:r w:rsidRPr="00CF4C6F">
        <w:rPr>
          <w:rFonts w:ascii="Arial" w:hAnsi="Arial" w:cs="Arial"/>
          <w:color w:val="333333"/>
          <w:sz w:val="21"/>
          <w:szCs w:val="21"/>
        </w:rPr>
        <w:t>Адсорбция органических соединений и лекарств</w:t>
      </w:r>
      <w:r w:rsidR="00370929" w:rsidRPr="00CF4C6F">
        <w:rPr>
          <w:rFonts w:ascii="Arial" w:hAnsi="Arial" w:cs="Arial"/>
          <w:color w:val="333333"/>
          <w:sz w:val="21"/>
          <w:szCs w:val="21"/>
        </w:rPr>
        <w:t xml:space="preserve">. </w:t>
      </w:r>
      <w:r w:rsidR="00E920E7" w:rsidRPr="00CF4C6F">
        <w:rPr>
          <w:rFonts w:ascii="Arial" w:hAnsi="Arial" w:cs="Arial"/>
          <w:color w:val="333333"/>
          <w:sz w:val="21"/>
          <w:szCs w:val="21"/>
        </w:rPr>
        <w:t xml:space="preserve"> </w:t>
      </w:r>
      <w:r w:rsidRPr="00CF4C6F">
        <w:rPr>
          <w:rFonts w:ascii="Arial" w:hAnsi="Arial" w:cs="Arial"/>
          <w:b w:val="0"/>
          <w:color w:val="333333"/>
          <w:sz w:val="21"/>
          <w:szCs w:val="21"/>
        </w:rPr>
        <w:t>Меланины проявляют </w:t>
      </w:r>
      <w:r w:rsidRPr="00CF4C6F">
        <w:rPr>
          <w:rStyle w:val="a5"/>
          <w:rFonts w:ascii="Arial" w:hAnsi="Arial" w:cs="Arial"/>
          <w:color w:val="333333"/>
          <w:sz w:val="21"/>
          <w:szCs w:val="21"/>
        </w:rPr>
        <w:t>связывающую способность в</w:t>
      </w:r>
      <w:r w:rsidR="00E920E7" w:rsidRPr="00CF4C6F">
        <w:rPr>
          <w:rStyle w:val="a5"/>
          <w:rFonts w:ascii="Arial" w:hAnsi="Arial" w:cs="Arial"/>
          <w:color w:val="333333"/>
          <w:sz w:val="21"/>
          <w:szCs w:val="21"/>
        </w:rPr>
        <w:t xml:space="preserve"> </w:t>
      </w:r>
      <w:r w:rsidRPr="00CF4C6F">
        <w:rPr>
          <w:rStyle w:val="a5"/>
          <w:rFonts w:ascii="Arial" w:hAnsi="Arial" w:cs="Arial"/>
          <w:color w:val="333333"/>
          <w:sz w:val="21"/>
          <w:szCs w:val="21"/>
        </w:rPr>
        <w:t>отношении различных органических соединений</w:t>
      </w:r>
      <w:r w:rsidRPr="00CF4C6F">
        <w:rPr>
          <w:rFonts w:ascii="Arial" w:hAnsi="Arial" w:cs="Arial"/>
          <w:b w:val="0"/>
          <w:color w:val="333333"/>
          <w:sz w:val="21"/>
          <w:szCs w:val="21"/>
        </w:rPr>
        <w:t xml:space="preserve">, включая лекарства, антибиотики и другие ксенобиотики. Например, было исследовано связывание </w:t>
      </w:r>
      <w:r w:rsidR="00370929" w:rsidRPr="00CF4C6F">
        <w:rPr>
          <w:rFonts w:ascii="Arial" w:hAnsi="Arial" w:cs="Arial"/>
          <w:b w:val="0"/>
          <w:color w:val="333333"/>
          <w:sz w:val="21"/>
          <w:szCs w:val="21"/>
        </w:rPr>
        <w:t>ряда</w:t>
      </w:r>
      <w:r w:rsidRPr="00CF4C6F">
        <w:rPr>
          <w:rFonts w:ascii="Arial" w:hAnsi="Arial" w:cs="Arial"/>
          <w:b w:val="0"/>
          <w:color w:val="333333"/>
          <w:sz w:val="21"/>
          <w:szCs w:val="21"/>
        </w:rPr>
        <w:t xml:space="preserve"> ветеринарных препаратов (</w:t>
      </w:r>
      <w:proofErr w:type="spellStart"/>
      <w:r w:rsidRPr="00CF4C6F">
        <w:rPr>
          <w:rFonts w:ascii="Arial" w:hAnsi="Arial" w:cs="Arial"/>
          <w:b w:val="0"/>
          <w:color w:val="333333"/>
          <w:sz w:val="21"/>
          <w:szCs w:val="21"/>
        </w:rPr>
        <w:t>кленбутерола</w:t>
      </w:r>
      <w:proofErr w:type="spellEnd"/>
      <w:r w:rsidRPr="00CF4C6F">
        <w:rPr>
          <w:rFonts w:ascii="Arial" w:hAnsi="Arial" w:cs="Arial"/>
          <w:b w:val="0"/>
          <w:color w:val="333333"/>
          <w:sz w:val="21"/>
          <w:szCs w:val="21"/>
        </w:rPr>
        <w:t xml:space="preserve">, хлорпромазина, </w:t>
      </w:r>
      <w:proofErr w:type="spellStart"/>
      <w:r w:rsidRPr="00CF4C6F">
        <w:rPr>
          <w:rFonts w:ascii="Arial" w:hAnsi="Arial" w:cs="Arial"/>
          <w:b w:val="0"/>
          <w:color w:val="333333"/>
          <w:sz w:val="21"/>
          <w:szCs w:val="21"/>
        </w:rPr>
        <w:t>диэтилстильбестрола</w:t>
      </w:r>
      <w:proofErr w:type="spellEnd"/>
      <w:r w:rsidR="00370929" w:rsidRPr="00CF4C6F">
        <w:rPr>
          <w:rFonts w:ascii="Arial" w:hAnsi="Arial" w:cs="Arial"/>
          <w:b w:val="0"/>
          <w:color w:val="333333"/>
          <w:sz w:val="21"/>
          <w:szCs w:val="21"/>
        </w:rPr>
        <w:t xml:space="preserve"> и др.</w:t>
      </w:r>
      <w:r w:rsidRPr="00CF4C6F">
        <w:rPr>
          <w:rFonts w:ascii="Arial" w:hAnsi="Arial" w:cs="Arial"/>
          <w:b w:val="0"/>
          <w:color w:val="333333"/>
          <w:sz w:val="21"/>
          <w:szCs w:val="21"/>
        </w:rPr>
        <w:t xml:space="preserve">) с меланином из </w:t>
      </w:r>
      <w:proofErr w:type="spellStart"/>
      <w:r w:rsidRPr="00CF4C6F">
        <w:rPr>
          <w:rFonts w:ascii="Arial" w:hAnsi="Arial" w:cs="Arial"/>
          <w:b w:val="0"/>
          <w:color w:val="333333"/>
          <w:sz w:val="21"/>
          <w:szCs w:val="21"/>
        </w:rPr>
        <w:t>Sepia</w:t>
      </w:r>
      <w:proofErr w:type="spellEnd"/>
      <w:r w:rsidRPr="00CF4C6F">
        <w:rPr>
          <w:rFonts w:ascii="Arial" w:hAnsi="Arial" w:cs="Arial"/>
          <w:b w:val="0"/>
          <w:color w:val="333333"/>
          <w:sz w:val="21"/>
          <w:szCs w:val="21"/>
        </w:rPr>
        <w:t xml:space="preserve"> </w:t>
      </w:r>
      <w:proofErr w:type="spellStart"/>
      <w:r w:rsidRPr="00CF4C6F">
        <w:rPr>
          <w:rFonts w:ascii="Arial" w:hAnsi="Arial" w:cs="Arial"/>
          <w:b w:val="0"/>
          <w:color w:val="333333"/>
          <w:sz w:val="21"/>
          <w:szCs w:val="21"/>
        </w:rPr>
        <w:t>officinalis</w:t>
      </w:r>
      <w:proofErr w:type="spellEnd"/>
      <w:r w:rsidRPr="00CF4C6F">
        <w:rPr>
          <w:rFonts w:ascii="Arial" w:hAnsi="Arial" w:cs="Arial"/>
          <w:b w:val="0"/>
          <w:color w:val="333333"/>
          <w:sz w:val="21"/>
          <w:szCs w:val="21"/>
        </w:rPr>
        <w:t xml:space="preserve">. Наиболее прочно связывались основные и гидрофобные препараты. </w:t>
      </w:r>
    </w:p>
    <w:p w14:paraId="3A14FD88" w14:textId="50FCF206" w:rsidR="00B804FC" w:rsidRPr="00CF4C6F" w:rsidRDefault="007960C3" w:rsidP="00CF4C6F">
      <w:pPr>
        <w:pStyle w:val="futurismarkdown-listitem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33333"/>
          <w:sz w:val="21"/>
          <w:szCs w:val="21"/>
        </w:rPr>
      </w:pPr>
      <w:r w:rsidRPr="00CF4C6F">
        <w:rPr>
          <w:rFonts w:ascii="Arial" w:hAnsi="Arial" w:cs="Arial"/>
          <w:color w:val="333333"/>
          <w:sz w:val="21"/>
          <w:szCs w:val="21"/>
        </w:rPr>
        <w:t>Меланин частично усваивается микроорганизмами кишечника, способствует нормализации микрофлоры желудочно-кишечного тракта и может использоваться как энтеросорбент для выведения токсинов при острых отравлениях.</w:t>
      </w:r>
    </w:p>
    <w:p w14:paraId="07882357" w14:textId="5DE5EC2F" w:rsidR="00B804FC" w:rsidRPr="00CF4C6F" w:rsidRDefault="00B804FC" w:rsidP="00CF4C6F">
      <w:pPr>
        <w:shd w:val="clear" w:color="auto" w:fill="FFFFFF"/>
        <w:spacing w:line="240" w:lineRule="auto"/>
        <w:jc w:val="both"/>
        <w:rPr>
          <w:rFonts w:ascii="Arial" w:hAnsi="Arial" w:cs="Arial"/>
          <w:color w:val="333333"/>
          <w:sz w:val="21"/>
          <w:szCs w:val="21"/>
        </w:rPr>
      </w:pPr>
      <w:r w:rsidRPr="00CF4C6F">
        <w:rPr>
          <w:rFonts w:ascii="Arial" w:hAnsi="Arial" w:cs="Arial"/>
          <w:color w:val="333333"/>
          <w:sz w:val="21"/>
          <w:szCs w:val="21"/>
        </w:rPr>
        <w:t xml:space="preserve">Меланин обладает </w:t>
      </w:r>
      <w:r w:rsidRPr="00CF4C6F">
        <w:rPr>
          <w:rFonts w:ascii="Arial" w:hAnsi="Arial" w:cs="Arial"/>
          <w:b/>
          <w:color w:val="333333"/>
          <w:sz w:val="21"/>
          <w:szCs w:val="21"/>
        </w:rPr>
        <w:t>антистрессовыми (</w:t>
      </w:r>
      <w:proofErr w:type="spellStart"/>
      <w:r w:rsidRPr="00CF4C6F">
        <w:rPr>
          <w:rFonts w:ascii="Arial" w:hAnsi="Arial" w:cs="Arial"/>
          <w:b/>
          <w:color w:val="333333"/>
          <w:sz w:val="21"/>
          <w:szCs w:val="21"/>
        </w:rPr>
        <w:t>стрессопротекторными</w:t>
      </w:r>
      <w:proofErr w:type="spellEnd"/>
      <w:r w:rsidRPr="00CF4C6F">
        <w:rPr>
          <w:rFonts w:ascii="Arial" w:hAnsi="Arial" w:cs="Arial"/>
          <w:b/>
          <w:color w:val="333333"/>
          <w:sz w:val="21"/>
          <w:szCs w:val="21"/>
        </w:rPr>
        <w:t>) свойствами,</w:t>
      </w:r>
      <w:r w:rsidRPr="00CF4C6F">
        <w:rPr>
          <w:rFonts w:ascii="Arial" w:hAnsi="Arial" w:cs="Arial"/>
          <w:color w:val="333333"/>
          <w:sz w:val="21"/>
          <w:szCs w:val="21"/>
        </w:rPr>
        <w:t xml:space="preserve"> что связано с его антиоксидантными, защитными и другими биологическими функциями.  </w:t>
      </w:r>
    </w:p>
    <w:p w14:paraId="4A761D03" w14:textId="22D41F6E" w:rsidR="007960C3" w:rsidRPr="00CF4C6F" w:rsidRDefault="00B804FC" w:rsidP="00CF4C6F">
      <w:pPr>
        <w:shd w:val="clear" w:color="auto" w:fill="FFFFFF"/>
        <w:spacing w:line="240" w:lineRule="auto"/>
        <w:jc w:val="both"/>
        <w:rPr>
          <w:rFonts w:ascii="Arial" w:hAnsi="Arial" w:cs="Arial"/>
          <w:color w:val="333333"/>
          <w:sz w:val="21"/>
          <w:szCs w:val="21"/>
        </w:rPr>
      </w:pPr>
      <w:r w:rsidRPr="00CF4C6F">
        <w:rPr>
          <w:rStyle w:val="a5"/>
          <w:rFonts w:ascii="Arial" w:hAnsi="Arial" w:cs="Arial"/>
          <w:b w:val="0"/>
          <w:i/>
          <w:color w:val="333333"/>
          <w:sz w:val="21"/>
          <w:szCs w:val="21"/>
        </w:rPr>
        <w:t xml:space="preserve">Основные механизмы антистрессового действия </w:t>
      </w:r>
      <w:proofErr w:type="gramStart"/>
      <w:r w:rsidRPr="00CF4C6F">
        <w:rPr>
          <w:rStyle w:val="a5"/>
          <w:rFonts w:ascii="Arial" w:hAnsi="Arial" w:cs="Arial"/>
          <w:b w:val="0"/>
          <w:i/>
          <w:color w:val="333333"/>
          <w:sz w:val="21"/>
          <w:szCs w:val="21"/>
        </w:rPr>
        <w:t>меланина:</w:t>
      </w:r>
      <w:r w:rsidR="00370929" w:rsidRPr="00CF4C6F">
        <w:rPr>
          <w:rStyle w:val="a5"/>
          <w:rFonts w:ascii="Arial" w:hAnsi="Arial" w:cs="Arial"/>
          <w:b w:val="0"/>
          <w:i/>
          <w:color w:val="333333"/>
          <w:sz w:val="21"/>
          <w:szCs w:val="21"/>
        </w:rPr>
        <w:t xml:space="preserve">   </w:t>
      </w:r>
      <w:proofErr w:type="gramEnd"/>
      <w:r w:rsidR="00370929" w:rsidRPr="00CF4C6F">
        <w:rPr>
          <w:rStyle w:val="a5"/>
          <w:rFonts w:ascii="Arial" w:hAnsi="Arial" w:cs="Arial"/>
          <w:b w:val="0"/>
          <w:i/>
          <w:color w:val="333333"/>
          <w:sz w:val="21"/>
          <w:szCs w:val="21"/>
        </w:rPr>
        <w:t xml:space="preserve">                                                                           -</w:t>
      </w:r>
      <w:r w:rsidR="00370929" w:rsidRPr="00CF4C6F">
        <w:rPr>
          <w:rStyle w:val="a5"/>
          <w:rFonts w:ascii="Arial" w:eastAsiaTheme="majorEastAsia" w:hAnsi="Arial" w:cs="Arial"/>
          <w:b w:val="0"/>
          <w:i/>
          <w:color w:val="333333"/>
          <w:sz w:val="21"/>
          <w:szCs w:val="21"/>
        </w:rPr>
        <w:t xml:space="preserve"> </w:t>
      </w:r>
      <w:r w:rsidRPr="00CF4C6F">
        <w:rPr>
          <w:rStyle w:val="a5"/>
          <w:rFonts w:ascii="Arial" w:hAnsi="Arial" w:cs="Arial"/>
          <w:b w:val="0"/>
          <w:i/>
          <w:color w:val="333333"/>
          <w:sz w:val="21"/>
          <w:szCs w:val="21"/>
        </w:rPr>
        <w:t>Поглощение свободных радикалов</w:t>
      </w:r>
      <w:r w:rsidRPr="00CF4C6F">
        <w:rPr>
          <w:rStyle w:val="a5"/>
          <w:rFonts w:ascii="Arial" w:hAnsi="Arial" w:cs="Arial"/>
          <w:b w:val="0"/>
          <w:color w:val="333333"/>
          <w:sz w:val="21"/>
          <w:szCs w:val="21"/>
        </w:rPr>
        <w:t>.</w:t>
      </w:r>
      <w:r w:rsidRPr="00CF4C6F">
        <w:rPr>
          <w:rFonts w:ascii="Arial" w:hAnsi="Arial" w:cs="Arial"/>
          <w:color w:val="333333"/>
          <w:sz w:val="21"/>
          <w:szCs w:val="21"/>
        </w:rPr>
        <w:t xml:space="preserve"> Меланин — полимер, который способен задерживать и стабилизировать свободные радикалы и ксенобиотики как экзо-, так и эндогенного происхождения. Это помогает защищать клетки от окислительного стресса, который возникает при воздействии стрессовых факторов (например, ультрафиолетового излучения, ионизирующего излучения, химических загрязнений. </w:t>
      </w:r>
      <w:r w:rsidR="00370929" w:rsidRPr="00CF4C6F">
        <w:rPr>
          <w:rStyle w:val="a5"/>
          <w:rFonts w:ascii="Arial" w:eastAsiaTheme="majorEastAsia" w:hAnsi="Arial" w:cs="Arial"/>
          <w:b w:val="0"/>
          <w:i/>
          <w:color w:val="333333"/>
          <w:sz w:val="21"/>
          <w:szCs w:val="21"/>
        </w:rPr>
        <w:t xml:space="preserve">-  </w:t>
      </w:r>
      <w:proofErr w:type="gramStart"/>
      <w:r w:rsidR="00CB76A6" w:rsidRPr="00CF4C6F">
        <w:rPr>
          <w:rStyle w:val="a5"/>
          <w:rFonts w:ascii="Arial" w:eastAsiaTheme="majorEastAsia" w:hAnsi="Arial" w:cs="Arial"/>
          <w:b w:val="0"/>
          <w:i/>
          <w:color w:val="333333"/>
          <w:sz w:val="21"/>
          <w:szCs w:val="21"/>
        </w:rPr>
        <w:t xml:space="preserve">-  </w:t>
      </w:r>
      <w:r w:rsidRPr="00CF4C6F">
        <w:rPr>
          <w:rStyle w:val="a5"/>
          <w:rFonts w:ascii="Arial" w:hAnsi="Arial" w:cs="Arial"/>
          <w:b w:val="0"/>
          <w:i/>
          <w:color w:val="333333"/>
          <w:sz w:val="21"/>
          <w:szCs w:val="21"/>
        </w:rPr>
        <w:t>Ингибирование</w:t>
      </w:r>
      <w:proofErr w:type="gramEnd"/>
      <w:r w:rsidRPr="00CF4C6F">
        <w:rPr>
          <w:rStyle w:val="a5"/>
          <w:rFonts w:ascii="Arial" w:hAnsi="Arial" w:cs="Arial"/>
          <w:b w:val="0"/>
          <w:i/>
          <w:color w:val="333333"/>
          <w:sz w:val="21"/>
          <w:szCs w:val="21"/>
        </w:rPr>
        <w:t xml:space="preserve"> </w:t>
      </w:r>
      <w:r w:rsidRPr="00CF4C6F">
        <w:rPr>
          <w:rStyle w:val="a5"/>
          <w:rFonts w:ascii="Arial" w:hAnsi="Arial" w:cs="Arial"/>
          <w:b w:val="0"/>
          <w:i/>
          <w:color w:val="333333"/>
          <w:sz w:val="21"/>
          <w:szCs w:val="21"/>
        </w:rPr>
        <w:lastRenderedPageBreak/>
        <w:t>перекисного окисления липидов</w:t>
      </w:r>
      <w:r w:rsidRPr="00CF4C6F">
        <w:rPr>
          <w:rStyle w:val="a5"/>
          <w:rFonts w:ascii="Arial" w:hAnsi="Arial" w:cs="Arial"/>
          <w:b w:val="0"/>
          <w:color w:val="333333"/>
          <w:sz w:val="21"/>
          <w:szCs w:val="21"/>
        </w:rPr>
        <w:t>.</w:t>
      </w:r>
      <w:r w:rsidRPr="00CF4C6F">
        <w:rPr>
          <w:rFonts w:ascii="Arial" w:hAnsi="Arial" w:cs="Arial"/>
          <w:color w:val="333333"/>
          <w:sz w:val="21"/>
          <w:szCs w:val="21"/>
        </w:rPr>
        <w:t xml:space="preserve"> Меланин тормозит </w:t>
      </w:r>
      <w:proofErr w:type="spellStart"/>
      <w:r w:rsidRPr="00CF4C6F">
        <w:rPr>
          <w:rFonts w:ascii="Arial" w:hAnsi="Arial" w:cs="Arial"/>
          <w:color w:val="333333"/>
          <w:sz w:val="21"/>
          <w:szCs w:val="21"/>
        </w:rPr>
        <w:t>свободнорадикальные</w:t>
      </w:r>
      <w:proofErr w:type="spellEnd"/>
      <w:r w:rsidRPr="00CF4C6F">
        <w:rPr>
          <w:rFonts w:ascii="Arial" w:hAnsi="Arial" w:cs="Arial"/>
          <w:color w:val="333333"/>
          <w:sz w:val="21"/>
          <w:szCs w:val="21"/>
        </w:rPr>
        <w:t xml:space="preserve"> процессы в белках во время облучения за счёт связывания ионов двухвалентного железа и экзогенных фотосенсибилизаторов в неактивные комплексы, а также гашения активных фор</w:t>
      </w:r>
      <w:r w:rsidR="00CB76A6" w:rsidRPr="00CF4C6F">
        <w:rPr>
          <w:rFonts w:ascii="Arial" w:hAnsi="Arial" w:cs="Arial"/>
          <w:color w:val="333333"/>
          <w:sz w:val="21"/>
          <w:szCs w:val="21"/>
        </w:rPr>
        <w:t xml:space="preserve">м </w:t>
      </w:r>
      <w:r w:rsidRPr="00CF4C6F">
        <w:rPr>
          <w:rFonts w:ascii="Arial" w:hAnsi="Arial" w:cs="Arial"/>
          <w:color w:val="333333"/>
          <w:sz w:val="21"/>
          <w:szCs w:val="21"/>
        </w:rPr>
        <w:t>кислорода. </w:t>
      </w:r>
      <w:r w:rsidR="007D634C" w:rsidRPr="00CF4C6F">
        <w:rPr>
          <w:rFonts w:ascii="Arial" w:hAnsi="Arial" w:cs="Arial"/>
          <w:color w:val="333333"/>
          <w:sz w:val="21"/>
          <w:szCs w:val="21"/>
        </w:rPr>
        <w:t xml:space="preserve"> </w:t>
      </w:r>
      <w:r w:rsidR="00370929" w:rsidRPr="00CF4C6F">
        <w:rPr>
          <w:rFonts w:ascii="Arial" w:hAnsi="Arial" w:cs="Arial"/>
          <w:color w:val="333333"/>
          <w:sz w:val="21"/>
          <w:szCs w:val="21"/>
        </w:rPr>
        <w:t xml:space="preserve"> </w:t>
      </w:r>
      <w:r w:rsidR="00CB76A6" w:rsidRPr="00CF4C6F">
        <w:rPr>
          <w:rFonts w:ascii="Arial" w:hAnsi="Arial" w:cs="Arial"/>
          <w:color w:val="333333"/>
          <w:sz w:val="21"/>
          <w:szCs w:val="21"/>
        </w:rPr>
        <w:t xml:space="preserve">         </w:t>
      </w:r>
      <w:r w:rsidR="00D33449" w:rsidRPr="00CF4C6F">
        <w:rPr>
          <w:rFonts w:ascii="Arial" w:hAnsi="Arial" w:cs="Arial"/>
          <w:color w:val="333333"/>
          <w:sz w:val="21"/>
          <w:szCs w:val="21"/>
        </w:rPr>
        <w:t xml:space="preserve">                   </w:t>
      </w:r>
      <w:r w:rsidR="00CB76A6" w:rsidRPr="00CF4C6F">
        <w:rPr>
          <w:rFonts w:ascii="Arial" w:hAnsi="Arial" w:cs="Arial"/>
          <w:color w:val="333333"/>
          <w:sz w:val="21"/>
          <w:szCs w:val="21"/>
        </w:rPr>
        <w:t>-</w:t>
      </w:r>
      <w:r w:rsidRPr="00CF4C6F">
        <w:rPr>
          <w:rStyle w:val="a5"/>
          <w:rFonts w:ascii="Arial" w:hAnsi="Arial" w:cs="Arial"/>
          <w:b w:val="0"/>
          <w:i/>
          <w:color w:val="333333"/>
          <w:sz w:val="21"/>
          <w:szCs w:val="21"/>
        </w:rPr>
        <w:t>Защита от радиации</w:t>
      </w:r>
      <w:r w:rsidRPr="00CF4C6F">
        <w:rPr>
          <w:rStyle w:val="a5"/>
          <w:rFonts w:ascii="Arial" w:hAnsi="Arial" w:cs="Arial"/>
          <w:b w:val="0"/>
          <w:color w:val="333333"/>
          <w:sz w:val="21"/>
          <w:szCs w:val="21"/>
        </w:rPr>
        <w:t>.</w:t>
      </w:r>
      <w:r w:rsidRPr="00CF4C6F">
        <w:rPr>
          <w:rFonts w:ascii="Arial" w:hAnsi="Arial" w:cs="Arial"/>
          <w:color w:val="333333"/>
          <w:sz w:val="21"/>
          <w:szCs w:val="21"/>
        </w:rPr>
        <w:t xml:space="preserve"> Меланин обладает радио- и </w:t>
      </w:r>
      <w:proofErr w:type="spellStart"/>
      <w:r w:rsidRPr="00CF4C6F">
        <w:rPr>
          <w:rFonts w:ascii="Arial" w:hAnsi="Arial" w:cs="Arial"/>
          <w:color w:val="333333"/>
          <w:sz w:val="21"/>
          <w:szCs w:val="21"/>
        </w:rPr>
        <w:t>фотопротекторными</w:t>
      </w:r>
      <w:proofErr w:type="spellEnd"/>
      <w:r w:rsidRPr="00CF4C6F">
        <w:rPr>
          <w:rFonts w:ascii="Arial" w:hAnsi="Arial" w:cs="Arial"/>
          <w:color w:val="333333"/>
          <w:sz w:val="21"/>
          <w:szCs w:val="21"/>
        </w:rPr>
        <w:t xml:space="preserve"> свойствами. Он задерживает кванты лучевой энергии в поверхностных слоях тканей, рассеивает её и предотвращает проникновение внутрь и повреждение внутренних структур. Некоторые виды грибов и бактерий с </w:t>
      </w:r>
      <w:proofErr w:type="spellStart"/>
      <w:r w:rsidRPr="00CF4C6F">
        <w:rPr>
          <w:rFonts w:ascii="Arial" w:hAnsi="Arial" w:cs="Arial"/>
          <w:color w:val="333333"/>
          <w:sz w:val="21"/>
          <w:szCs w:val="21"/>
        </w:rPr>
        <w:t>меланиновыми</w:t>
      </w:r>
      <w:proofErr w:type="spellEnd"/>
      <w:r w:rsidRPr="00CF4C6F">
        <w:rPr>
          <w:rFonts w:ascii="Arial" w:hAnsi="Arial" w:cs="Arial"/>
          <w:color w:val="333333"/>
          <w:sz w:val="21"/>
          <w:szCs w:val="21"/>
        </w:rPr>
        <w:t xml:space="preserve"> пигментами устойчивы к рентгеновскому</w:t>
      </w:r>
      <w:r w:rsidR="00CB76A6" w:rsidRPr="00CF4C6F">
        <w:rPr>
          <w:rFonts w:ascii="Arial" w:hAnsi="Arial" w:cs="Arial"/>
          <w:color w:val="333333"/>
          <w:sz w:val="21"/>
          <w:szCs w:val="21"/>
        </w:rPr>
        <w:t xml:space="preserve"> </w:t>
      </w:r>
      <w:r w:rsidRPr="00CF4C6F">
        <w:rPr>
          <w:rFonts w:ascii="Arial" w:hAnsi="Arial" w:cs="Arial"/>
          <w:color w:val="333333"/>
          <w:sz w:val="21"/>
          <w:szCs w:val="21"/>
        </w:rPr>
        <w:t>излучению. </w:t>
      </w:r>
      <w:r w:rsidR="00CB76A6" w:rsidRPr="00CF4C6F">
        <w:rPr>
          <w:rFonts w:ascii="Arial" w:hAnsi="Arial" w:cs="Arial"/>
          <w:color w:val="333333"/>
          <w:sz w:val="21"/>
          <w:szCs w:val="21"/>
        </w:rPr>
        <w:t xml:space="preserve">                                                  -      </w:t>
      </w:r>
      <w:proofErr w:type="spellStart"/>
      <w:r w:rsidRPr="00CF4C6F">
        <w:rPr>
          <w:rStyle w:val="a5"/>
          <w:rFonts w:ascii="Arial" w:hAnsi="Arial" w:cs="Arial"/>
          <w:b w:val="0"/>
          <w:i/>
          <w:color w:val="333333"/>
          <w:sz w:val="21"/>
          <w:szCs w:val="21"/>
        </w:rPr>
        <w:t>Цитопротекторное</w:t>
      </w:r>
      <w:proofErr w:type="spellEnd"/>
      <w:r w:rsidRPr="00CF4C6F">
        <w:rPr>
          <w:rStyle w:val="a5"/>
          <w:rFonts w:ascii="Arial" w:hAnsi="Arial" w:cs="Arial"/>
          <w:b w:val="0"/>
          <w:i/>
          <w:color w:val="333333"/>
          <w:sz w:val="21"/>
          <w:szCs w:val="21"/>
        </w:rPr>
        <w:t xml:space="preserve"> действие</w:t>
      </w:r>
      <w:r w:rsidRPr="00CF4C6F">
        <w:rPr>
          <w:rStyle w:val="a5"/>
          <w:rFonts w:ascii="Arial" w:hAnsi="Arial" w:cs="Arial"/>
          <w:b w:val="0"/>
          <w:color w:val="333333"/>
          <w:sz w:val="21"/>
          <w:szCs w:val="21"/>
        </w:rPr>
        <w:t>.</w:t>
      </w:r>
      <w:r w:rsidRPr="00CF4C6F">
        <w:rPr>
          <w:rFonts w:ascii="Arial" w:hAnsi="Arial" w:cs="Arial"/>
          <w:color w:val="333333"/>
          <w:sz w:val="21"/>
          <w:szCs w:val="21"/>
        </w:rPr>
        <w:t xml:space="preserve"> Доказано, что меланин (например, продукт жизнедеятельности чёрных дрожжей </w:t>
      </w:r>
      <w:proofErr w:type="spellStart"/>
      <w:r w:rsidRPr="00CF4C6F">
        <w:rPr>
          <w:rFonts w:ascii="Arial" w:hAnsi="Arial" w:cs="Arial"/>
          <w:color w:val="333333"/>
          <w:sz w:val="21"/>
          <w:szCs w:val="21"/>
        </w:rPr>
        <w:t>Nadsoniella</w:t>
      </w:r>
      <w:proofErr w:type="spellEnd"/>
      <w:r w:rsidRPr="00CF4C6F"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proofErr w:type="gramStart"/>
      <w:r w:rsidRPr="00CF4C6F">
        <w:rPr>
          <w:rFonts w:ascii="Arial" w:hAnsi="Arial" w:cs="Arial"/>
          <w:color w:val="333333"/>
          <w:sz w:val="21"/>
          <w:szCs w:val="21"/>
        </w:rPr>
        <w:t>nigra</w:t>
      </w:r>
      <w:proofErr w:type="spellEnd"/>
      <w:r w:rsidRPr="00CF4C6F">
        <w:rPr>
          <w:rFonts w:ascii="Arial" w:hAnsi="Arial" w:cs="Arial"/>
          <w:color w:val="333333"/>
          <w:sz w:val="21"/>
          <w:szCs w:val="21"/>
        </w:rPr>
        <w:t xml:space="preserve"> )</w:t>
      </w:r>
      <w:proofErr w:type="gramEnd"/>
      <w:r w:rsidRPr="00CF4C6F">
        <w:rPr>
          <w:rFonts w:ascii="Arial" w:hAnsi="Arial" w:cs="Arial"/>
          <w:color w:val="333333"/>
          <w:sz w:val="21"/>
          <w:szCs w:val="21"/>
        </w:rPr>
        <w:t xml:space="preserve"> уменьшает степень поражения слизистой оболочки желудка крыс, вызванного </w:t>
      </w:r>
      <w:proofErr w:type="spellStart"/>
      <w:r w:rsidRPr="00CF4C6F">
        <w:rPr>
          <w:rFonts w:ascii="Arial" w:hAnsi="Arial" w:cs="Arial"/>
          <w:color w:val="333333"/>
          <w:sz w:val="21"/>
          <w:szCs w:val="21"/>
        </w:rPr>
        <w:t>иммобилизационным</w:t>
      </w:r>
      <w:proofErr w:type="spellEnd"/>
      <w:r w:rsidRPr="00CF4C6F">
        <w:rPr>
          <w:rFonts w:ascii="Arial" w:hAnsi="Arial" w:cs="Arial"/>
          <w:color w:val="333333"/>
          <w:sz w:val="21"/>
          <w:szCs w:val="21"/>
        </w:rPr>
        <w:t xml:space="preserve"> стрессом, введением серотонина и этанола. При этом под влиянием меланина уменьшалась интенсивность перекисного окисления липидов и увеличивалась активность антиоксидантных ферментов. </w:t>
      </w:r>
    </w:p>
    <w:p w14:paraId="48A7D0AD" w14:textId="49579228" w:rsidR="007960C3" w:rsidRPr="00CF4C6F" w:rsidRDefault="00D33449" w:rsidP="00CF4C6F">
      <w:pPr>
        <w:pStyle w:val="futurismarkdown-listitem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33333"/>
          <w:sz w:val="21"/>
          <w:szCs w:val="21"/>
        </w:rPr>
      </w:pPr>
      <w:r w:rsidRPr="00CF4C6F">
        <w:rPr>
          <w:rStyle w:val="a5"/>
          <w:rFonts w:ascii="Arial" w:eastAsiaTheme="majorEastAsia" w:hAnsi="Arial" w:cs="Arial"/>
          <w:b w:val="0"/>
          <w:i/>
          <w:color w:val="333333"/>
          <w:sz w:val="21"/>
          <w:szCs w:val="21"/>
        </w:rPr>
        <w:t xml:space="preserve">-  </w:t>
      </w:r>
      <w:r w:rsidR="00B804FC" w:rsidRPr="00CF4C6F">
        <w:rPr>
          <w:rStyle w:val="a5"/>
          <w:rFonts w:ascii="Arial" w:eastAsiaTheme="majorEastAsia" w:hAnsi="Arial" w:cs="Arial"/>
          <w:b w:val="0"/>
          <w:i/>
          <w:color w:val="333333"/>
          <w:sz w:val="21"/>
          <w:szCs w:val="21"/>
        </w:rPr>
        <w:t>Роль в нервной системе</w:t>
      </w:r>
      <w:r w:rsidR="00B804FC" w:rsidRPr="00CF4C6F">
        <w:rPr>
          <w:rStyle w:val="a5"/>
          <w:rFonts w:ascii="Arial" w:eastAsiaTheme="majorEastAsia" w:hAnsi="Arial" w:cs="Arial"/>
          <w:b w:val="0"/>
          <w:color w:val="333333"/>
          <w:sz w:val="21"/>
          <w:szCs w:val="21"/>
        </w:rPr>
        <w:t>.</w:t>
      </w:r>
      <w:r w:rsidR="00B804FC" w:rsidRPr="00CF4C6F">
        <w:rPr>
          <w:rFonts w:ascii="Arial" w:hAnsi="Arial" w:cs="Arial"/>
          <w:color w:val="333333"/>
          <w:sz w:val="21"/>
          <w:szCs w:val="21"/>
        </w:rPr>
        <w:t xml:space="preserve"> Меланин может действовать как </w:t>
      </w:r>
      <w:proofErr w:type="spellStart"/>
      <w:r w:rsidR="00B804FC" w:rsidRPr="00CF4C6F">
        <w:rPr>
          <w:rFonts w:ascii="Arial" w:hAnsi="Arial" w:cs="Arial"/>
          <w:color w:val="333333"/>
          <w:sz w:val="21"/>
          <w:szCs w:val="21"/>
        </w:rPr>
        <w:t>нейромодулятор</w:t>
      </w:r>
      <w:proofErr w:type="spellEnd"/>
      <w:r w:rsidR="00B804FC" w:rsidRPr="00CF4C6F">
        <w:rPr>
          <w:rFonts w:ascii="Arial" w:hAnsi="Arial" w:cs="Arial"/>
          <w:color w:val="333333"/>
          <w:sz w:val="21"/>
          <w:szCs w:val="21"/>
        </w:rPr>
        <w:t xml:space="preserve">, защищая нервные волокна от действия </w:t>
      </w:r>
      <w:proofErr w:type="spellStart"/>
      <w:r w:rsidR="00B804FC" w:rsidRPr="00CF4C6F">
        <w:rPr>
          <w:rFonts w:ascii="Arial" w:hAnsi="Arial" w:cs="Arial"/>
          <w:color w:val="333333"/>
          <w:sz w:val="21"/>
          <w:szCs w:val="21"/>
        </w:rPr>
        <w:t>пероксинитритов</w:t>
      </w:r>
      <w:proofErr w:type="spellEnd"/>
      <w:r w:rsidR="00B804FC" w:rsidRPr="00CF4C6F">
        <w:rPr>
          <w:rFonts w:ascii="Arial" w:hAnsi="Arial" w:cs="Arial"/>
          <w:color w:val="333333"/>
          <w:sz w:val="21"/>
          <w:szCs w:val="21"/>
        </w:rPr>
        <w:t xml:space="preserve"> — медиаторов нейротоксических процессов. В чёрной субстанции головного мозга человека меланин присутствует в </w:t>
      </w:r>
      <w:proofErr w:type="spellStart"/>
      <w:r w:rsidR="00B804FC" w:rsidRPr="00CF4C6F">
        <w:rPr>
          <w:rFonts w:ascii="Arial" w:hAnsi="Arial" w:cs="Arial"/>
          <w:color w:val="333333"/>
          <w:sz w:val="21"/>
          <w:szCs w:val="21"/>
        </w:rPr>
        <w:t>дофаминергических</w:t>
      </w:r>
      <w:proofErr w:type="spellEnd"/>
      <w:r w:rsidR="00B804FC" w:rsidRPr="00CF4C6F">
        <w:rPr>
          <w:rFonts w:ascii="Arial" w:hAnsi="Arial" w:cs="Arial"/>
          <w:color w:val="333333"/>
          <w:sz w:val="21"/>
          <w:szCs w:val="21"/>
        </w:rPr>
        <w:t xml:space="preserve"> нейронах и имеет общее происхождение с катехоламинами</w:t>
      </w:r>
      <w:r w:rsidR="000B38C2" w:rsidRPr="00CF4C6F">
        <w:rPr>
          <w:rFonts w:ascii="Arial" w:hAnsi="Arial" w:cs="Arial"/>
          <w:color w:val="333333"/>
          <w:sz w:val="21"/>
          <w:szCs w:val="21"/>
        </w:rPr>
        <w:t>.</w:t>
      </w:r>
    </w:p>
    <w:p w14:paraId="47F04FAE" w14:textId="77777777" w:rsidR="000B38C2" w:rsidRPr="00CF4C6F" w:rsidRDefault="000B38C2" w:rsidP="00CF4C6F">
      <w:pPr>
        <w:pStyle w:val="futurismarkdown-listitem"/>
        <w:shd w:val="clear" w:color="auto" w:fill="FFFFFF"/>
        <w:spacing w:before="0" w:beforeAutospacing="0" w:after="0" w:afterAutospacing="0"/>
        <w:ind w:left="720"/>
        <w:jc w:val="both"/>
        <w:rPr>
          <w:rFonts w:ascii="Arial" w:hAnsi="Arial" w:cs="Arial"/>
          <w:color w:val="333333"/>
          <w:sz w:val="21"/>
          <w:szCs w:val="21"/>
        </w:rPr>
      </w:pPr>
    </w:p>
    <w:p w14:paraId="57B56B96" w14:textId="078D0026" w:rsidR="000423C4" w:rsidRPr="00CF4C6F" w:rsidRDefault="000423C4" w:rsidP="00CF4C6F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CF4C6F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                </w:t>
      </w:r>
      <w:proofErr w:type="spellStart"/>
      <w:r w:rsidRPr="00CF4C6F">
        <w:rPr>
          <w:rFonts w:ascii="Arial" w:eastAsia="Times New Roman" w:hAnsi="Arial" w:cs="Arial"/>
          <w:b/>
          <w:color w:val="333333"/>
          <w:sz w:val="21"/>
          <w:szCs w:val="21"/>
          <w:lang w:eastAsia="ru-RU"/>
        </w:rPr>
        <w:t>Геропротекторное</w:t>
      </w:r>
      <w:proofErr w:type="spellEnd"/>
      <w:r w:rsidRPr="00CF4C6F">
        <w:rPr>
          <w:rFonts w:ascii="Arial" w:eastAsia="Times New Roman" w:hAnsi="Arial" w:cs="Arial"/>
          <w:b/>
          <w:color w:val="333333"/>
          <w:sz w:val="21"/>
          <w:szCs w:val="21"/>
          <w:lang w:eastAsia="ru-RU"/>
        </w:rPr>
        <w:t xml:space="preserve"> действие меланина. </w:t>
      </w:r>
      <w:r w:rsidRPr="00CF4C6F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r w:rsidR="00DD6717" w:rsidRPr="00CF4C6F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Прежде всего в отношении кожи.  М</w:t>
      </w:r>
      <w:r w:rsidRPr="00CF4C6F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еланоциты находятся под жестким гормональным контролем, в частности, эстроген активирует </w:t>
      </w:r>
      <w:proofErr w:type="spellStart"/>
      <w:r w:rsidRPr="00CF4C6F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меланогенез</w:t>
      </w:r>
      <w:proofErr w:type="spellEnd"/>
      <w:r w:rsidRPr="00CF4C6F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. </w:t>
      </w:r>
    </w:p>
    <w:p w14:paraId="6CCA8426" w14:textId="3FE28AA3" w:rsidR="000423C4" w:rsidRPr="00CF4C6F" w:rsidRDefault="000423C4" w:rsidP="00CF4C6F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CF4C6F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Липофусцин, также известный как «пигмент старения» — желто-коричневый пигмент белково-липидно-углеводородной природы, накапливающийся в лизосомах зрелых, не способных к делению клеток. Липофусцин химически инертен, но, когда его становится слишком много, это начинает негативно сказываться на работе лизосом, а следом — и всей жизнедеятельности клетки. В коже липофусцин обнаружен в фибробластах. Эти клетки живут в </w:t>
      </w:r>
      <w:proofErr w:type="spellStart"/>
      <w:r w:rsidRPr="00CF4C6F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дермальном</w:t>
      </w:r>
      <w:proofErr w:type="spellEnd"/>
      <w:r w:rsidRPr="00CF4C6F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слое десятилетиями (только массовая гибель в результате травмы стимулирует обновление пула фибробластов), и </w:t>
      </w:r>
      <w:r w:rsidRPr="00CF4C6F">
        <w:rPr>
          <w:rFonts w:ascii="Arial" w:eastAsia="Times New Roman" w:hAnsi="Arial" w:cs="Arial"/>
          <w:bCs/>
          <w:color w:val="333333"/>
          <w:sz w:val="21"/>
          <w:szCs w:val="21"/>
          <w:bdr w:val="none" w:sz="0" w:space="0" w:color="auto" w:frame="1"/>
          <w:lang w:eastAsia="ru-RU"/>
        </w:rPr>
        <w:t>постепенно возрастающий уровень липофусцина начинает угнетать их синтетическую активность по выработке компонентов межклеточного матрикса. Так что возрастная атрофия дермы также частично объясняется накоплением липофусцина. Помимо</w:t>
      </w:r>
      <w:r w:rsidR="002868A8" w:rsidRPr="00CF4C6F">
        <w:rPr>
          <w:rFonts w:ascii="Arial" w:eastAsia="Times New Roman" w:hAnsi="Arial" w:cs="Arial"/>
          <w:bCs/>
          <w:color w:val="333333"/>
          <w:sz w:val="21"/>
          <w:szCs w:val="21"/>
          <w:bdr w:val="none" w:sz="0" w:space="0" w:color="auto" w:frame="1"/>
          <w:lang w:eastAsia="ru-RU"/>
        </w:rPr>
        <w:t xml:space="preserve"> </w:t>
      </w:r>
      <w:r w:rsidRPr="00CF4C6F">
        <w:rPr>
          <w:rFonts w:ascii="Arial" w:eastAsia="Times New Roman" w:hAnsi="Arial" w:cs="Arial"/>
          <w:bCs/>
          <w:color w:val="333333"/>
          <w:sz w:val="21"/>
          <w:szCs w:val="21"/>
          <w:bdr w:val="none" w:sz="0" w:space="0" w:color="auto" w:frame="1"/>
          <w:lang w:eastAsia="ru-RU"/>
        </w:rPr>
        <w:t>этого, липофусцин придает коже желтоватый оттенок</w:t>
      </w:r>
      <w:r w:rsidR="00473AB6" w:rsidRPr="00CF4C6F">
        <w:rPr>
          <w:rFonts w:ascii="Arial" w:eastAsia="Times New Roman" w:hAnsi="Arial" w:cs="Arial"/>
          <w:bCs/>
          <w:color w:val="333333"/>
          <w:sz w:val="21"/>
          <w:szCs w:val="21"/>
          <w:bdr w:val="none" w:sz="0" w:space="0" w:color="auto" w:frame="1"/>
          <w:lang w:eastAsia="ru-RU"/>
        </w:rPr>
        <w:t>.</w:t>
      </w:r>
      <w:r w:rsidR="00473AB6" w:rsidRPr="00CF4C6F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                                                                                                                   С</w:t>
      </w:r>
      <w:r w:rsidRPr="00CF4C6F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возрастом уровень меланина снижается,</w:t>
      </w:r>
      <w:r w:rsidR="00DD6717" w:rsidRPr="00CF4C6F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gramStart"/>
      <w:r w:rsidRPr="00CF4C6F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липофусцина  возрастает</w:t>
      </w:r>
      <w:proofErr w:type="gramEnd"/>
      <w:r w:rsidRPr="00CF4C6F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.</w:t>
      </w:r>
      <w:r w:rsidR="00473AB6" w:rsidRPr="00CF4C6F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Что делать?                                        </w:t>
      </w:r>
      <w:r w:rsidR="00DD6717" w:rsidRPr="00CF4C6F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 </w:t>
      </w:r>
      <w:r w:rsidR="002868A8" w:rsidRPr="00CF4C6F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      </w:t>
      </w:r>
      <w:r w:rsidR="00DD6717" w:rsidRPr="00CF4C6F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r w:rsidR="00473AB6" w:rsidRPr="00CF4C6F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   </w:t>
      </w:r>
      <w:r w:rsidRPr="00CF4C6F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Во-первых,</w:t>
      </w:r>
      <w:r w:rsidR="00DD6717" w:rsidRPr="00CF4C6F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r w:rsidRPr="00CF4C6F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не провоцировать. Оба эти процесса ускоряются в зоне окислительного стресса, так что необходимо избегать воздействия агрессивных факторов, вызывающих воспаление кожи — УФ, раздражающих веществ, частого проведения химических пилингов, контакта со средствами бытовой химии и пр. Косметика с УФ-фильтрами, антиоксидантами, противовоспалительными агентами и физиологическими липидами позволит повысить общую сопротивляемость кожи и сбалансировать окислительно-восстановительные реакции.</w:t>
      </w:r>
      <w:r w:rsidR="002868A8" w:rsidRPr="00CF4C6F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r w:rsidRPr="00CF4C6F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Во-вторых, некоторые </w:t>
      </w:r>
      <w:proofErr w:type="spellStart"/>
      <w:r w:rsidRPr="00CF4C6F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нутрицевтики</w:t>
      </w:r>
      <w:proofErr w:type="spellEnd"/>
      <w:r w:rsidRPr="00CF4C6F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могут снизить скорость отложения липофусцина в клетках. Так, данный эффект обнаружен у таких антиоксидантов, как витамин Е, катехины зеленого чая и </w:t>
      </w:r>
      <w:proofErr w:type="spellStart"/>
      <w:r w:rsidRPr="00CF4C6F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флавонолы</w:t>
      </w:r>
      <w:proofErr w:type="spellEnd"/>
      <w:r w:rsidRPr="00CF4C6F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какао. А пероральные фитоэстрогены могут в некоторой степени компенсировать возрастной дефицит эстрогена и поддержать активность меланоцитов.</w:t>
      </w:r>
      <w:r w:rsidR="002868A8" w:rsidRPr="00CF4C6F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r w:rsidRPr="00CF4C6F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В-третьих, малоинвазивные фракционные </w:t>
      </w:r>
      <w:proofErr w:type="spellStart"/>
      <w:r w:rsidRPr="00CF4C6F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ремоделирующие</w:t>
      </w:r>
      <w:proofErr w:type="spellEnd"/>
      <w:r w:rsidRPr="00CF4C6F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процедуры, действующие через повреждение, запускают не только обновление компонентов матрикса, но и в некоторой степени пула фибробластов, когда вместо старых, нагруженных липофусцином и менее активных клеток приходят новые.</w:t>
      </w:r>
    </w:p>
    <w:p w14:paraId="642B0240" w14:textId="77777777" w:rsidR="004A50E2" w:rsidRPr="00CF4C6F" w:rsidRDefault="00CE2BA0" w:rsidP="00CF4C6F">
      <w:pPr>
        <w:pStyle w:val="serp-item"/>
        <w:shd w:val="clear" w:color="auto" w:fill="FFFFFF"/>
        <w:spacing w:before="0" w:after="0" w:afterAutospacing="0"/>
        <w:ind w:right="-114"/>
        <w:jc w:val="both"/>
        <w:rPr>
          <w:rFonts w:ascii="Arial" w:hAnsi="Arial" w:cs="Arial"/>
          <w:sz w:val="21"/>
          <w:szCs w:val="21"/>
        </w:rPr>
      </w:pPr>
      <w:r w:rsidRPr="00CF4C6F">
        <w:rPr>
          <w:rFonts w:ascii="Arial" w:hAnsi="Arial" w:cs="Arial"/>
          <w:color w:val="333333"/>
          <w:sz w:val="21"/>
          <w:szCs w:val="21"/>
        </w:rPr>
        <w:t>Меланин </w:t>
      </w:r>
      <w:r w:rsidR="00EE5108" w:rsidRPr="00CF4C6F">
        <w:rPr>
          <w:rFonts w:ascii="Arial" w:hAnsi="Arial" w:cs="Arial"/>
          <w:color w:val="333333"/>
          <w:sz w:val="21"/>
          <w:szCs w:val="21"/>
        </w:rPr>
        <w:t>обладает</w:t>
      </w:r>
      <w:r w:rsidRPr="00CF4C6F">
        <w:rPr>
          <w:rFonts w:ascii="Arial" w:hAnsi="Arial" w:cs="Arial"/>
          <w:color w:val="333333"/>
          <w:sz w:val="21"/>
          <w:szCs w:val="21"/>
        </w:rPr>
        <w:t xml:space="preserve"> </w:t>
      </w:r>
      <w:r w:rsidRPr="00CF4C6F">
        <w:rPr>
          <w:rFonts w:ascii="Arial" w:hAnsi="Arial" w:cs="Arial"/>
          <w:b/>
          <w:color w:val="333333"/>
          <w:sz w:val="21"/>
          <w:szCs w:val="21"/>
        </w:rPr>
        <w:t>иммуномодулирующи</w:t>
      </w:r>
      <w:r w:rsidR="00EE5108" w:rsidRPr="00CF4C6F">
        <w:rPr>
          <w:rFonts w:ascii="Arial" w:hAnsi="Arial" w:cs="Arial"/>
          <w:b/>
          <w:color w:val="333333"/>
          <w:sz w:val="21"/>
          <w:szCs w:val="21"/>
        </w:rPr>
        <w:t>ми</w:t>
      </w:r>
      <w:r w:rsidRPr="00CF4C6F">
        <w:rPr>
          <w:rFonts w:ascii="Arial" w:hAnsi="Arial" w:cs="Arial"/>
          <w:b/>
          <w:color w:val="333333"/>
          <w:sz w:val="21"/>
          <w:szCs w:val="21"/>
        </w:rPr>
        <w:t xml:space="preserve"> свойства</w:t>
      </w:r>
      <w:r w:rsidR="00EE5108" w:rsidRPr="00CF4C6F">
        <w:rPr>
          <w:rFonts w:ascii="Arial" w:hAnsi="Arial" w:cs="Arial"/>
          <w:b/>
          <w:color w:val="333333"/>
          <w:sz w:val="21"/>
          <w:szCs w:val="21"/>
        </w:rPr>
        <w:t>ми</w:t>
      </w:r>
      <w:r w:rsidRPr="00CF4C6F">
        <w:rPr>
          <w:rFonts w:ascii="Arial" w:hAnsi="Arial" w:cs="Arial"/>
          <w:color w:val="333333"/>
          <w:sz w:val="21"/>
          <w:szCs w:val="21"/>
        </w:rPr>
        <w:t>. Он может влиять на различные процессы в иммунной системе и микроокружении организма. </w:t>
      </w:r>
      <w:r w:rsidR="00EE5108" w:rsidRPr="00CF4C6F">
        <w:rPr>
          <w:rFonts w:ascii="Arial" w:hAnsi="Arial" w:cs="Arial"/>
          <w:color w:val="333333"/>
          <w:sz w:val="21"/>
          <w:szCs w:val="21"/>
        </w:rPr>
        <w:t xml:space="preserve"> </w:t>
      </w:r>
      <w:r w:rsidR="00907A10" w:rsidRPr="00CF4C6F">
        <w:rPr>
          <w:rFonts w:ascii="Arial" w:hAnsi="Arial" w:cs="Arial"/>
          <w:color w:val="333333"/>
          <w:sz w:val="21"/>
          <w:szCs w:val="21"/>
        </w:rPr>
        <w:t xml:space="preserve">Один из </w:t>
      </w:r>
      <w:r w:rsidR="00907A10" w:rsidRPr="00CF4C6F">
        <w:rPr>
          <w:rFonts w:ascii="Arial" w:hAnsi="Arial" w:cs="Arial"/>
          <w:i/>
          <w:color w:val="333333"/>
          <w:sz w:val="21"/>
          <w:szCs w:val="21"/>
        </w:rPr>
        <w:t>м</w:t>
      </w:r>
      <w:r w:rsidRPr="00CF4C6F">
        <w:rPr>
          <w:rFonts w:ascii="Arial" w:hAnsi="Arial" w:cs="Arial"/>
          <w:i/>
          <w:color w:val="333333"/>
          <w:sz w:val="21"/>
          <w:szCs w:val="21"/>
        </w:rPr>
        <w:t>еханизм</w:t>
      </w:r>
      <w:r w:rsidR="00907A10" w:rsidRPr="00CF4C6F">
        <w:rPr>
          <w:rFonts w:ascii="Arial" w:hAnsi="Arial" w:cs="Arial"/>
          <w:i/>
          <w:color w:val="333333"/>
          <w:sz w:val="21"/>
          <w:szCs w:val="21"/>
        </w:rPr>
        <w:t>ов</w:t>
      </w:r>
      <w:r w:rsidRPr="00CF4C6F">
        <w:rPr>
          <w:rFonts w:ascii="Arial" w:hAnsi="Arial" w:cs="Arial"/>
          <w:i/>
          <w:color w:val="333333"/>
          <w:sz w:val="21"/>
          <w:szCs w:val="21"/>
        </w:rPr>
        <w:t xml:space="preserve"> иммуномодулирующего действия </w:t>
      </w:r>
      <w:r w:rsidR="00907A10" w:rsidRPr="00CF4C6F">
        <w:rPr>
          <w:rFonts w:ascii="Arial" w:hAnsi="Arial" w:cs="Arial"/>
          <w:i/>
          <w:color w:val="333333"/>
          <w:sz w:val="21"/>
          <w:szCs w:val="21"/>
        </w:rPr>
        <w:t xml:space="preserve">                                 </w:t>
      </w:r>
      <w:r w:rsidRPr="00CF4C6F">
        <w:rPr>
          <w:rFonts w:ascii="Arial" w:hAnsi="Arial" w:cs="Arial"/>
          <w:i/>
          <w:color w:val="333333"/>
          <w:sz w:val="21"/>
          <w:szCs w:val="21"/>
        </w:rPr>
        <w:t>меланина</w:t>
      </w:r>
      <w:r w:rsidR="00907A10" w:rsidRPr="00CF4C6F">
        <w:rPr>
          <w:rFonts w:ascii="Arial" w:hAnsi="Arial" w:cs="Arial"/>
          <w:i/>
          <w:color w:val="333333"/>
          <w:sz w:val="21"/>
          <w:szCs w:val="21"/>
        </w:rPr>
        <w:t xml:space="preserve">- </w:t>
      </w:r>
      <w:r w:rsidR="00907A10" w:rsidRPr="00CF4C6F">
        <w:rPr>
          <w:rStyle w:val="a5"/>
          <w:rFonts w:ascii="Arial" w:hAnsi="Arial" w:cs="Arial"/>
          <w:b w:val="0"/>
          <w:i/>
          <w:color w:val="333333"/>
          <w:sz w:val="21"/>
          <w:szCs w:val="21"/>
        </w:rPr>
        <w:t>п</w:t>
      </w:r>
      <w:r w:rsidRPr="00CF4C6F">
        <w:rPr>
          <w:rStyle w:val="a5"/>
          <w:rFonts w:ascii="Arial" w:hAnsi="Arial" w:cs="Arial"/>
          <w:b w:val="0"/>
          <w:i/>
          <w:color w:val="333333"/>
          <w:sz w:val="21"/>
          <w:szCs w:val="21"/>
        </w:rPr>
        <w:t xml:space="preserve">одавление выработки </w:t>
      </w:r>
      <w:proofErr w:type="spellStart"/>
      <w:r w:rsidRPr="00CF4C6F">
        <w:rPr>
          <w:rStyle w:val="a5"/>
          <w:rFonts w:ascii="Arial" w:hAnsi="Arial" w:cs="Arial"/>
          <w:b w:val="0"/>
          <w:i/>
          <w:color w:val="333333"/>
          <w:sz w:val="21"/>
          <w:szCs w:val="21"/>
        </w:rPr>
        <w:t>провоспалительных</w:t>
      </w:r>
      <w:proofErr w:type="spellEnd"/>
      <w:r w:rsidRPr="00CF4C6F">
        <w:rPr>
          <w:rStyle w:val="a5"/>
          <w:rFonts w:ascii="Arial" w:hAnsi="Arial" w:cs="Arial"/>
          <w:b w:val="0"/>
          <w:i/>
          <w:color w:val="333333"/>
          <w:sz w:val="21"/>
          <w:szCs w:val="21"/>
        </w:rPr>
        <w:t xml:space="preserve"> цитокинов</w:t>
      </w:r>
      <w:r w:rsidRPr="00CF4C6F">
        <w:rPr>
          <w:rStyle w:val="a5"/>
          <w:rFonts w:ascii="Arial" w:hAnsi="Arial" w:cs="Arial"/>
          <w:b w:val="0"/>
          <w:color w:val="333333"/>
          <w:sz w:val="21"/>
          <w:szCs w:val="21"/>
        </w:rPr>
        <w:t>.</w:t>
      </w:r>
      <w:r w:rsidRPr="00CF4C6F">
        <w:rPr>
          <w:rFonts w:ascii="Arial" w:hAnsi="Arial" w:cs="Arial"/>
          <w:color w:val="333333"/>
          <w:sz w:val="21"/>
          <w:szCs w:val="21"/>
        </w:rPr>
        <w:t xml:space="preserve"> Меланин способен снижать продукцию </w:t>
      </w:r>
      <w:proofErr w:type="spellStart"/>
      <w:r w:rsidRPr="00CF4C6F">
        <w:rPr>
          <w:rFonts w:ascii="Arial" w:hAnsi="Arial" w:cs="Arial"/>
          <w:color w:val="333333"/>
          <w:sz w:val="21"/>
          <w:szCs w:val="21"/>
        </w:rPr>
        <w:t>провоспалительных</w:t>
      </w:r>
      <w:proofErr w:type="spellEnd"/>
      <w:r w:rsidRPr="00CF4C6F">
        <w:rPr>
          <w:rFonts w:ascii="Arial" w:hAnsi="Arial" w:cs="Arial"/>
          <w:color w:val="333333"/>
          <w:sz w:val="21"/>
          <w:szCs w:val="21"/>
        </w:rPr>
        <w:t xml:space="preserve"> цитокинов Т-лимфоцитами, моноцитами, макрофагами, фибробластами и эндотелиальными клетками.</w:t>
      </w:r>
      <w:r w:rsidR="00C71D8A" w:rsidRPr="00CF4C6F">
        <w:rPr>
          <w:rFonts w:ascii="Arial" w:hAnsi="Arial" w:cs="Arial"/>
          <w:color w:val="333333"/>
          <w:sz w:val="21"/>
          <w:szCs w:val="21"/>
        </w:rPr>
        <w:t xml:space="preserve">  </w:t>
      </w:r>
      <w:r w:rsidR="00C71D8A" w:rsidRPr="00CF4C6F">
        <w:rPr>
          <w:rFonts w:ascii="Arial" w:hAnsi="Arial" w:cs="Arial"/>
          <w:sz w:val="21"/>
          <w:szCs w:val="21"/>
        </w:rPr>
        <w:t xml:space="preserve">При меланоме меланин, вырабатываемый меланоцитами, играет ключевую роль в развитии заболевания. Меланин поглощает ультрафиолетовое излучение и нейтрализует активные формы кислорода и азота (АФК/АФА), образующиеся в результате воздействия излучения. Однако нейтрализованные АФК/АФА модифицируют меланин и приводят к характерному повреждению ДНК в клетках меланомы, а именно к образованию </w:t>
      </w:r>
      <w:proofErr w:type="spellStart"/>
      <w:r w:rsidR="00C71D8A" w:rsidRPr="00CF4C6F">
        <w:rPr>
          <w:rFonts w:ascii="Arial" w:hAnsi="Arial" w:cs="Arial"/>
          <w:sz w:val="21"/>
          <w:szCs w:val="21"/>
        </w:rPr>
        <w:t>циклобутановых</w:t>
      </w:r>
      <w:proofErr w:type="spellEnd"/>
      <w:r w:rsidR="00C71D8A" w:rsidRPr="00CF4C6F">
        <w:rPr>
          <w:rFonts w:ascii="Arial" w:hAnsi="Arial" w:cs="Arial"/>
          <w:sz w:val="21"/>
          <w:szCs w:val="21"/>
        </w:rPr>
        <w:t xml:space="preserve"> пиримидиновых </w:t>
      </w:r>
      <w:proofErr w:type="spellStart"/>
      <w:r w:rsidR="00C71D8A" w:rsidRPr="00CF4C6F">
        <w:rPr>
          <w:rFonts w:ascii="Arial" w:hAnsi="Arial" w:cs="Arial"/>
          <w:sz w:val="21"/>
          <w:szCs w:val="21"/>
        </w:rPr>
        <w:t>димеров</w:t>
      </w:r>
      <w:proofErr w:type="spellEnd"/>
      <w:r w:rsidR="00C71D8A" w:rsidRPr="00CF4C6F">
        <w:rPr>
          <w:rFonts w:ascii="Arial" w:hAnsi="Arial" w:cs="Arial"/>
          <w:sz w:val="21"/>
          <w:szCs w:val="21"/>
        </w:rPr>
        <w:t xml:space="preserve">, которые, как известно, способствуют </w:t>
      </w:r>
      <w:proofErr w:type="spellStart"/>
      <w:r w:rsidR="00C71D8A" w:rsidRPr="00CF4C6F">
        <w:rPr>
          <w:rFonts w:ascii="Arial" w:hAnsi="Arial" w:cs="Arial"/>
          <w:sz w:val="21"/>
          <w:szCs w:val="21"/>
        </w:rPr>
        <w:t>иммортализации</w:t>
      </w:r>
      <w:proofErr w:type="spellEnd"/>
      <w:r w:rsidR="00C71D8A" w:rsidRPr="00CF4C6F">
        <w:rPr>
          <w:rFonts w:ascii="Arial" w:hAnsi="Arial" w:cs="Arial"/>
          <w:sz w:val="21"/>
          <w:szCs w:val="21"/>
        </w:rPr>
        <w:t xml:space="preserve"> и канцерогенезу меланомы. Несмотря на то, что меланин вызывает злокачественную трансформацию меланоцитов и способствует первоначальному росту опухоли, его присутствие в клетках меланомы, как считается, негативно влияет на их </w:t>
      </w:r>
      <w:proofErr w:type="spellStart"/>
      <w:r w:rsidR="00C71D8A" w:rsidRPr="00CF4C6F">
        <w:rPr>
          <w:rFonts w:ascii="Arial" w:hAnsi="Arial" w:cs="Arial"/>
          <w:sz w:val="21"/>
          <w:szCs w:val="21"/>
        </w:rPr>
        <w:t>инвазивность</w:t>
      </w:r>
      <w:proofErr w:type="spellEnd"/>
      <w:r w:rsidR="00C71D8A" w:rsidRPr="00CF4C6F">
        <w:rPr>
          <w:rFonts w:ascii="Arial" w:hAnsi="Arial" w:cs="Arial"/>
          <w:sz w:val="21"/>
          <w:szCs w:val="21"/>
        </w:rPr>
        <w:t xml:space="preserve">, повышая жесткость клеток и снижая их эластичность. Новые данные также указывают на то, что меланин, секретируемый клетками меланомы, необходим для иммуномодуляции микроокружения опухоли. Действительно, меланин превращает </w:t>
      </w:r>
      <w:proofErr w:type="spellStart"/>
      <w:r w:rsidR="00C71D8A" w:rsidRPr="00CF4C6F">
        <w:rPr>
          <w:rFonts w:ascii="Arial" w:hAnsi="Arial" w:cs="Arial"/>
          <w:sz w:val="21"/>
          <w:szCs w:val="21"/>
        </w:rPr>
        <w:t>дермальные</w:t>
      </w:r>
      <w:proofErr w:type="spellEnd"/>
      <w:r w:rsidR="00C71D8A" w:rsidRPr="00CF4C6F">
        <w:rPr>
          <w:rFonts w:ascii="Arial" w:hAnsi="Arial" w:cs="Arial"/>
          <w:sz w:val="21"/>
          <w:szCs w:val="21"/>
        </w:rPr>
        <w:t xml:space="preserve"> фибробласты в фибробласты, ассоциированные с раком, подавляет иммунную систему и способствует ангиогенезу опухоли, тем самым поддерживая прогрессирование и метастазирование меланомы.</w:t>
      </w:r>
    </w:p>
    <w:p w14:paraId="3F80DB3D" w14:textId="1F13B653" w:rsidR="00E6688D" w:rsidRPr="00CF4C6F" w:rsidRDefault="00C71D8A" w:rsidP="00CF4C6F">
      <w:pPr>
        <w:pStyle w:val="serp-item"/>
        <w:shd w:val="clear" w:color="auto" w:fill="FFFFFF"/>
        <w:spacing w:before="0" w:after="0" w:afterAutospacing="0"/>
        <w:ind w:right="-114"/>
        <w:jc w:val="both"/>
        <w:rPr>
          <w:rFonts w:ascii="Arial" w:hAnsi="Arial" w:cs="Arial"/>
          <w:i/>
          <w:color w:val="333333"/>
          <w:sz w:val="21"/>
          <w:szCs w:val="21"/>
        </w:rPr>
      </w:pPr>
      <w:r w:rsidRPr="00CF4C6F">
        <w:rPr>
          <w:rFonts w:ascii="Arial" w:hAnsi="Arial" w:cs="Arial"/>
          <w:sz w:val="21"/>
          <w:szCs w:val="21"/>
        </w:rPr>
        <w:t> </w:t>
      </w:r>
      <w:proofErr w:type="gramStart"/>
      <w:r w:rsidR="00E6688D" w:rsidRPr="00CF4C6F">
        <w:rPr>
          <w:rFonts w:ascii="Arial" w:hAnsi="Arial" w:cs="Arial"/>
          <w:color w:val="333333"/>
          <w:sz w:val="21"/>
          <w:szCs w:val="21"/>
        </w:rPr>
        <w:t>Меланин  обладает</w:t>
      </w:r>
      <w:proofErr w:type="gramEnd"/>
      <w:r w:rsidR="00E6688D" w:rsidRPr="00CF4C6F">
        <w:rPr>
          <w:rFonts w:ascii="Arial" w:hAnsi="Arial" w:cs="Arial"/>
          <w:color w:val="333333"/>
          <w:sz w:val="21"/>
          <w:szCs w:val="21"/>
        </w:rPr>
        <w:t xml:space="preserve"> </w:t>
      </w:r>
      <w:r w:rsidR="00E6688D" w:rsidRPr="00CF4C6F">
        <w:rPr>
          <w:rFonts w:ascii="Arial" w:hAnsi="Arial" w:cs="Arial"/>
          <w:b/>
          <w:color w:val="333333"/>
          <w:sz w:val="21"/>
          <w:szCs w:val="21"/>
        </w:rPr>
        <w:t>противолучевыми свойствами</w:t>
      </w:r>
      <w:r w:rsidR="00E6688D" w:rsidRPr="00CF4C6F">
        <w:rPr>
          <w:rFonts w:ascii="Arial" w:hAnsi="Arial" w:cs="Arial"/>
          <w:color w:val="333333"/>
          <w:sz w:val="21"/>
          <w:szCs w:val="21"/>
        </w:rPr>
        <w:t xml:space="preserve"> и может оказывать защитное действие</w:t>
      </w:r>
      <w:r w:rsidR="004A50E2" w:rsidRPr="00CF4C6F">
        <w:rPr>
          <w:rFonts w:ascii="Arial" w:hAnsi="Arial" w:cs="Arial"/>
          <w:color w:val="333333"/>
          <w:sz w:val="21"/>
          <w:szCs w:val="21"/>
        </w:rPr>
        <w:t xml:space="preserve"> </w:t>
      </w:r>
      <w:r w:rsidR="00E6688D" w:rsidRPr="00CF4C6F">
        <w:rPr>
          <w:rFonts w:ascii="Arial" w:hAnsi="Arial" w:cs="Arial"/>
          <w:color w:val="333333"/>
          <w:sz w:val="21"/>
          <w:szCs w:val="21"/>
        </w:rPr>
        <w:t>пр</w:t>
      </w:r>
      <w:r w:rsidR="004A50E2" w:rsidRPr="00CF4C6F">
        <w:rPr>
          <w:rFonts w:ascii="Arial" w:hAnsi="Arial" w:cs="Arial"/>
          <w:color w:val="333333"/>
          <w:sz w:val="21"/>
          <w:szCs w:val="21"/>
        </w:rPr>
        <w:t xml:space="preserve">и </w:t>
      </w:r>
      <w:r w:rsidR="00E6688D" w:rsidRPr="00CF4C6F">
        <w:rPr>
          <w:rFonts w:ascii="Arial" w:hAnsi="Arial" w:cs="Arial"/>
          <w:color w:val="333333"/>
          <w:sz w:val="21"/>
          <w:szCs w:val="21"/>
        </w:rPr>
        <w:t xml:space="preserve">радиационном воздействии. </w:t>
      </w:r>
      <w:r w:rsidR="00E6688D" w:rsidRPr="00CF4C6F">
        <w:rPr>
          <w:rFonts w:ascii="Arial" w:hAnsi="Arial" w:cs="Arial"/>
          <w:i/>
          <w:color w:val="333333"/>
          <w:sz w:val="21"/>
          <w:szCs w:val="21"/>
        </w:rPr>
        <w:t xml:space="preserve">Механизмы противолучевого </w:t>
      </w:r>
      <w:proofErr w:type="gramStart"/>
      <w:r w:rsidR="00E6688D" w:rsidRPr="00CF4C6F">
        <w:rPr>
          <w:rFonts w:ascii="Arial" w:hAnsi="Arial" w:cs="Arial"/>
          <w:i/>
          <w:color w:val="333333"/>
          <w:sz w:val="21"/>
          <w:szCs w:val="21"/>
        </w:rPr>
        <w:t>действия</w:t>
      </w:r>
      <w:r w:rsidR="004A50E2" w:rsidRPr="00CF4C6F">
        <w:rPr>
          <w:rFonts w:ascii="Arial" w:hAnsi="Arial" w:cs="Arial"/>
          <w:i/>
          <w:color w:val="333333"/>
          <w:sz w:val="21"/>
          <w:szCs w:val="21"/>
        </w:rPr>
        <w:t xml:space="preserve"> :</w:t>
      </w:r>
      <w:proofErr w:type="gramEnd"/>
    </w:p>
    <w:p w14:paraId="4D678FB2" w14:textId="6971D42D" w:rsidR="00E6688D" w:rsidRPr="00CF4C6F" w:rsidRDefault="00E6688D" w:rsidP="00CF4C6F">
      <w:pPr>
        <w:pStyle w:val="futurismarkdown-listitem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33333"/>
          <w:sz w:val="21"/>
          <w:szCs w:val="21"/>
        </w:rPr>
      </w:pPr>
      <w:r w:rsidRPr="00CF4C6F">
        <w:rPr>
          <w:rStyle w:val="a5"/>
          <w:rFonts w:ascii="Arial" w:hAnsi="Arial" w:cs="Arial"/>
          <w:b w:val="0"/>
          <w:i/>
          <w:color w:val="333333"/>
          <w:sz w:val="21"/>
          <w:szCs w:val="21"/>
        </w:rPr>
        <w:lastRenderedPageBreak/>
        <w:t>Антиоксидантная активность</w:t>
      </w:r>
      <w:r w:rsidRPr="00CF4C6F">
        <w:rPr>
          <w:rStyle w:val="a5"/>
          <w:rFonts w:ascii="Arial" w:hAnsi="Arial" w:cs="Arial"/>
          <w:b w:val="0"/>
          <w:color w:val="333333"/>
          <w:sz w:val="21"/>
          <w:szCs w:val="21"/>
        </w:rPr>
        <w:t>.</w:t>
      </w:r>
      <w:r w:rsidRPr="00CF4C6F">
        <w:rPr>
          <w:rFonts w:ascii="Arial" w:hAnsi="Arial" w:cs="Arial"/>
          <w:color w:val="333333"/>
          <w:sz w:val="21"/>
          <w:szCs w:val="21"/>
        </w:rPr>
        <w:t xml:space="preserve"> Меланин ингибирует перекисное окисление липидов, перехватывая </w:t>
      </w:r>
      <w:proofErr w:type="spellStart"/>
      <w:r w:rsidRPr="00CF4C6F">
        <w:rPr>
          <w:rFonts w:ascii="Arial" w:hAnsi="Arial" w:cs="Arial"/>
          <w:color w:val="333333"/>
          <w:sz w:val="21"/>
          <w:szCs w:val="21"/>
        </w:rPr>
        <w:t>супероксидный</w:t>
      </w:r>
      <w:proofErr w:type="spellEnd"/>
      <w:r w:rsidRPr="00CF4C6F">
        <w:rPr>
          <w:rFonts w:ascii="Arial" w:hAnsi="Arial" w:cs="Arial"/>
          <w:color w:val="333333"/>
          <w:sz w:val="21"/>
          <w:szCs w:val="21"/>
        </w:rPr>
        <w:t xml:space="preserve"> радикал O2 и перекисные радикалы органических соединений. Это снижает окислительный стресс, вызванный ионизирующим излучением. </w:t>
      </w:r>
      <w:r w:rsidR="004A50E2" w:rsidRPr="00CF4C6F">
        <w:rPr>
          <w:rFonts w:ascii="Arial" w:hAnsi="Arial" w:cs="Arial"/>
          <w:color w:val="333333"/>
          <w:sz w:val="21"/>
          <w:szCs w:val="21"/>
        </w:rPr>
        <w:t xml:space="preserve"> </w:t>
      </w:r>
    </w:p>
    <w:p w14:paraId="19008605" w14:textId="5B9418DD" w:rsidR="00E6688D" w:rsidRPr="00CF4C6F" w:rsidRDefault="00E6688D" w:rsidP="00CF4C6F">
      <w:pPr>
        <w:pStyle w:val="futurismarkdown-listitem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33333"/>
          <w:sz w:val="21"/>
          <w:szCs w:val="21"/>
        </w:rPr>
      </w:pPr>
      <w:r w:rsidRPr="00CF4C6F">
        <w:rPr>
          <w:rStyle w:val="a5"/>
          <w:rFonts w:ascii="Arial" w:hAnsi="Arial" w:cs="Arial"/>
          <w:b w:val="0"/>
          <w:i/>
          <w:color w:val="333333"/>
          <w:sz w:val="21"/>
          <w:szCs w:val="21"/>
        </w:rPr>
        <w:t>Нейтрализация свободных радикалов</w:t>
      </w:r>
      <w:r w:rsidRPr="00CF4C6F">
        <w:rPr>
          <w:rStyle w:val="a5"/>
          <w:rFonts w:ascii="Arial" w:hAnsi="Arial" w:cs="Arial"/>
          <w:b w:val="0"/>
          <w:color w:val="333333"/>
          <w:sz w:val="21"/>
          <w:szCs w:val="21"/>
        </w:rPr>
        <w:t>.</w:t>
      </w:r>
      <w:r w:rsidRPr="00CF4C6F">
        <w:rPr>
          <w:rFonts w:ascii="Arial" w:hAnsi="Arial" w:cs="Arial"/>
          <w:color w:val="333333"/>
          <w:sz w:val="21"/>
          <w:szCs w:val="21"/>
        </w:rPr>
        <w:t> Меланин химически инертен и способен захватывать свободные радикалы, смягчая косвенный вред, который может быть нанесён ионизирующим излучением. </w:t>
      </w:r>
      <w:r w:rsidR="004A50E2" w:rsidRPr="00CF4C6F">
        <w:rPr>
          <w:rFonts w:ascii="Arial" w:hAnsi="Arial" w:cs="Arial"/>
          <w:color w:val="333333"/>
          <w:sz w:val="21"/>
          <w:szCs w:val="21"/>
        </w:rPr>
        <w:t xml:space="preserve"> </w:t>
      </w:r>
    </w:p>
    <w:p w14:paraId="442225F0" w14:textId="34A2A175" w:rsidR="00E6688D" w:rsidRPr="00CF4C6F" w:rsidRDefault="00E6688D" w:rsidP="00CF4C6F">
      <w:pPr>
        <w:pStyle w:val="futurismarkdown-listitem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33333"/>
          <w:sz w:val="21"/>
          <w:szCs w:val="21"/>
        </w:rPr>
      </w:pPr>
      <w:r w:rsidRPr="00CF4C6F">
        <w:rPr>
          <w:rStyle w:val="a5"/>
          <w:rFonts w:ascii="Arial" w:hAnsi="Arial" w:cs="Arial"/>
          <w:b w:val="0"/>
          <w:i/>
          <w:color w:val="333333"/>
          <w:sz w:val="21"/>
          <w:szCs w:val="21"/>
        </w:rPr>
        <w:t>Влияние на кроветворение</w:t>
      </w:r>
      <w:r w:rsidRPr="00CF4C6F">
        <w:rPr>
          <w:rStyle w:val="a5"/>
          <w:rFonts w:ascii="Arial" w:hAnsi="Arial" w:cs="Arial"/>
          <w:b w:val="0"/>
          <w:color w:val="333333"/>
          <w:sz w:val="21"/>
          <w:szCs w:val="21"/>
        </w:rPr>
        <w:t>.</w:t>
      </w:r>
      <w:r w:rsidRPr="00CF4C6F">
        <w:rPr>
          <w:rFonts w:ascii="Arial" w:hAnsi="Arial" w:cs="Arial"/>
          <w:color w:val="333333"/>
          <w:sz w:val="21"/>
          <w:szCs w:val="21"/>
        </w:rPr>
        <w:t> Меланин способствует стабилизации кроветворения и ускорению восстановления изменений, вызванных облучением в сублетальной дозе. Это связано с сохранением большего числа жизнеспособных клеток-предшественников. </w:t>
      </w:r>
      <w:r w:rsidR="000A52C9" w:rsidRPr="00CF4C6F">
        <w:rPr>
          <w:rFonts w:ascii="Arial" w:hAnsi="Arial" w:cs="Arial"/>
          <w:color w:val="333333"/>
          <w:sz w:val="21"/>
          <w:szCs w:val="21"/>
        </w:rPr>
        <w:t xml:space="preserve"> </w:t>
      </w:r>
    </w:p>
    <w:p w14:paraId="6D1643E6" w14:textId="58785204" w:rsidR="00E6688D" w:rsidRPr="00CF4C6F" w:rsidRDefault="00E6688D" w:rsidP="00CF4C6F">
      <w:pPr>
        <w:pStyle w:val="futurismarkdown-listitem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33333"/>
          <w:sz w:val="21"/>
          <w:szCs w:val="21"/>
        </w:rPr>
      </w:pPr>
      <w:r w:rsidRPr="00CF4C6F">
        <w:rPr>
          <w:rStyle w:val="a5"/>
          <w:rFonts w:ascii="Arial" w:hAnsi="Arial" w:cs="Arial"/>
          <w:b w:val="0"/>
          <w:i/>
          <w:color w:val="333333"/>
          <w:sz w:val="21"/>
          <w:szCs w:val="21"/>
        </w:rPr>
        <w:t>Усиление иммунной защиты</w:t>
      </w:r>
      <w:r w:rsidRPr="00CF4C6F">
        <w:rPr>
          <w:rStyle w:val="a5"/>
          <w:rFonts w:ascii="Arial" w:hAnsi="Arial" w:cs="Arial"/>
          <w:b w:val="0"/>
          <w:color w:val="333333"/>
          <w:sz w:val="21"/>
          <w:szCs w:val="21"/>
        </w:rPr>
        <w:t>.</w:t>
      </w:r>
      <w:r w:rsidRPr="00CF4C6F">
        <w:rPr>
          <w:rFonts w:ascii="Arial" w:hAnsi="Arial" w:cs="Arial"/>
          <w:color w:val="333333"/>
          <w:sz w:val="21"/>
          <w:szCs w:val="21"/>
        </w:rPr>
        <w:t xml:space="preserve"> Меланины обладают антимутагенным действием и способствуют выработке цитокинов (интерлейкин-6, интерлейкин-8, </w:t>
      </w:r>
      <w:proofErr w:type="spellStart"/>
      <w:r w:rsidRPr="00CF4C6F">
        <w:rPr>
          <w:rFonts w:ascii="Arial" w:hAnsi="Arial" w:cs="Arial"/>
          <w:color w:val="333333"/>
          <w:sz w:val="21"/>
          <w:szCs w:val="21"/>
        </w:rPr>
        <w:t>туморнекротизирующий</w:t>
      </w:r>
      <w:proofErr w:type="spellEnd"/>
      <w:r w:rsidRPr="00CF4C6F">
        <w:rPr>
          <w:rFonts w:ascii="Arial" w:hAnsi="Arial" w:cs="Arial"/>
          <w:color w:val="333333"/>
          <w:sz w:val="21"/>
          <w:szCs w:val="21"/>
        </w:rPr>
        <w:t xml:space="preserve"> фактор и др.), которые являются эндогенными регуляторами гемопоэза и иммунитета. </w:t>
      </w:r>
      <w:r w:rsidR="000A52C9" w:rsidRPr="00CF4C6F">
        <w:rPr>
          <w:rFonts w:ascii="Arial" w:hAnsi="Arial" w:cs="Arial"/>
          <w:color w:val="333333"/>
          <w:sz w:val="21"/>
          <w:szCs w:val="21"/>
        </w:rPr>
        <w:t xml:space="preserve"> </w:t>
      </w:r>
    </w:p>
    <w:p w14:paraId="4B9E5869" w14:textId="2717FD12" w:rsidR="00F13250" w:rsidRPr="00CF4C6F" w:rsidRDefault="00F13250" w:rsidP="00CF4C6F">
      <w:pPr>
        <w:pStyle w:val="2"/>
        <w:shd w:val="clear" w:color="auto" w:fill="FFFFFF"/>
        <w:spacing w:before="60" w:beforeAutospacing="0" w:after="60" w:afterAutospacing="0"/>
        <w:jc w:val="both"/>
        <w:rPr>
          <w:rFonts w:ascii="Arial" w:hAnsi="Arial" w:cs="Arial"/>
          <w:b w:val="0"/>
          <w:color w:val="333333"/>
          <w:sz w:val="21"/>
          <w:szCs w:val="21"/>
        </w:rPr>
      </w:pPr>
      <w:r w:rsidRPr="00CF4C6F">
        <w:rPr>
          <w:rFonts w:ascii="Arial" w:hAnsi="Arial" w:cs="Arial"/>
          <w:b w:val="0"/>
          <w:i/>
          <w:color w:val="333333"/>
          <w:sz w:val="21"/>
          <w:szCs w:val="21"/>
        </w:rPr>
        <w:t>Экспериментальные исследования</w:t>
      </w:r>
      <w:r w:rsidR="001707D5" w:rsidRPr="00CF4C6F">
        <w:rPr>
          <w:rFonts w:ascii="Arial" w:hAnsi="Arial" w:cs="Arial"/>
          <w:b w:val="0"/>
          <w:color w:val="333333"/>
          <w:sz w:val="21"/>
          <w:szCs w:val="21"/>
        </w:rPr>
        <w:t>.</w:t>
      </w:r>
      <w:r w:rsidRPr="00CF4C6F">
        <w:rPr>
          <w:rFonts w:ascii="Arial" w:hAnsi="Arial" w:cs="Arial"/>
          <w:b w:val="0"/>
          <w:color w:val="333333"/>
          <w:sz w:val="21"/>
          <w:szCs w:val="21"/>
        </w:rPr>
        <w:t xml:space="preserve"> </w:t>
      </w:r>
      <w:r w:rsidRPr="00CF4C6F">
        <w:rPr>
          <w:rStyle w:val="a5"/>
          <w:rFonts w:ascii="Arial" w:hAnsi="Arial" w:cs="Arial"/>
          <w:color w:val="333333"/>
          <w:sz w:val="21"/>
          <w:szCs w:val="21"/>
        </w:rPr>
        <w:t>При однократном облучении.</w:t>
      </w:r>
      <w:r w:rsidRPr="00CF4C6F">
        <w:rPr>
          <w:rFonts w:ascii="Arial" w:hAnsi="Arial" w:cs="Arial"/>
          <w:b w:val="0"/>
          <w:color w:val="333333"/>
          <w:sz w:val="21"/>
          <w:szCs w:val="21"/>
        </w:rPr>
        <w:t> В экспериментах на мышах был</w:t>
      </w:r>
      <w:r w:rsidR="001707D5" w:rsidRPr="00CF4C6F">
        <w:rPr>
          <w:rFonts w:ascii="Arial" w:hAnsi="Arial" w:cs="Arial"/>
          <w:b w:val="0"/>
          <w:color w:val="333333"/>
          <w:sz w:val="21"/>
          <w:szCs w:val="21"/>
        </w:rPr>
        <w:t xml:space="preserve">о </w:t>
      </w:r>
      <w:r w:rsidRPr="00CF4C6F">
        <w:rPr>
          <w:rFonts w:ascii="Arial" w:hAnsi="Arial" w:cs="Arial"/>
          <w:b w:val="0"/>
          <w:color w:val="333333"/>
          <w:sz w:val="21"/>
          <w:szCs w:val="21"/>
        </w:rPr>
        <w:t xml:space="preserve">показано, что лечение водорастворимым меланином при однократном лучевом воздействии в дозах 6,0–6,5 Гр (СД30–СД100) увеличивало </w:t>
      </w:r>
      <w:proofErr w:type="spellStart"/>
      <w:r w:rsidRPr="00CF4C6F">
        <w:rPr>
          <w:rFonts w:ascii="Arial" w:hAnsi="Arial" w:cs="Arial"/>
          <w:b w:val="0"/>
          <w:color w:val="333333"/>
          <w:sz w:val="21"/>
          <w:szCs w:val="21"/>
        </w:rPr>
        <w:t>тридцатисуточную</w:t>
      </w:r>
      <w:proofErr w:type="spellEnd"/>
      <w:r w:rsidRPr="00CF4C6F">
        <w:rPr>
          <w:rFonts w:ascii="Arial" w:hAnsi="Arial" w:cs="Arial"/>
          <w:b w:val="0"/>
          <w:color w:val="333333"/>
          <w:sz w:val="21"/>
          <w:szCs w:val="21"/>
        </w:rPr>
        <w:t xml:space="preserve"> выживаемость на 13–18% по сравнению с контролем. </w:t>
      </w:r>
      <w:r w:rsidR="001707D5" w:rsidRPr="00CF4C6F">
        <w:rPr>
          <w:rFonts w:ascii="Arial" w:hAnsi="Arial" w:cs="Arial"/>
          <w:b w:val="0"/>
          <w:color w:val="333333"/>
          <w:sz w:val="21"/>
          <w:szCs w:val="21"/>
        </w:rPr>
        <w:t xml:space="preserve"> </w:t>
      </w:r>
    </w:p>
    <w:p w14:paraId="14B28BBD" w14:textId="66D1F6CF" w:rsidR="00F13250" w:rsidRPr="00CF4C6F" w:rsidRDefault="00F13250" w:rsidP="00CF4C6F">
      <w:pPr>
        <w:pStyle w:val="futurismarkdown-listitem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33333"/>
          <w:sz w:val="21"/>
          <w:szCs w:val="21"/>
        </w:rPr>
      </w:pPr>
      <w:r w:rsidRPr="00CF4C6F">
        <w:rPr>
          <w:rStyle w:val="a5"/>
          <w:rFonts w:ascii="Arial" w:hAnsi="Arial" w:cs="Arial"/>
          <w:b w:val="0"/>
          <w:i/>
          <w:color w:val="333333"/>
          <w:sz w:val="21"/>
          <w:szCs w:val="21"/>
        </w:rPr>
        <w:t>При фракционированном облучении.</w:t>
      </w:r>
      <w:r w:rsidRPr="00CF4C6F">
        <w:rPr>
          <w:rFonts w:ascii="Arial" w:hAnsi="Arial" w:cs="Arial"/>
          <w:color w:val="333333"/>
          <w:sz w:val="21"/>
          <w:szCs w:val="21"/>
        </w:rPr>
        <w:t> При облучении ежедневно по 1 Гр в течение 5 дней и затем повторно через 2 дня в том же режиме (суммарно 10 Гр) приём меланина полностью предотвращал гибель мышей. </w:t>
      </w:r>
      <w:r w:rsidR="001707D5" w:rsidRPr="00CF4C6F">
        <w:rPr>
          <w:rFonts w:ascii="Arial" w:hAnsi="Arial" w:cs="Arial"/>
          <w:color w:val="333333"/>
          <w:sz w:val="21"/>
          <w:szCs w:val="21"/>
        </w:rPr>
        <w:t xml:space="preserve"> </w:t>
      </w:r>
    </w:p>
    <w:p w14:paraId="44921571" w14:textId="77777777" w:rsidR="00E54484" w:rsidRPr="00CF4C6F" w:rsidRDefault="00F13250" w:rsidP="00CF4C6F">
      <w:pPr>
        <w:pStyle w:val="futurismarkdown-listitem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33333"/>
          <w:sz w:val="21"/>
          <w:szCs w:val="21"/>
        </w:rPr>
      </w:pPr>
      <w:r w:rsidRPr="00CF4C6F">
        <w:rPr>
          <w:rStyle w:val="a5"/>
          <w:rFonts w:ascii="Arial" w:hAnsi="Arial" w:cs="Arial"/>
          <w:b w:val="0"/>
          <w:i/>
          <w:color w:val="333333"/>
          <w:sz w:val="21"/>
          <w:szCs w:val="21"/>
        </w:rPr>
        <w:t>При протонном облучении</w:t>
      </w:r>
      <w:r w:rsidRPr="00CF4C6F">
        <w:rPr>
          <w:rStyle w:val="a5"/>
          <w:rFonts w:ascii="Arial" w:hAnsi="Arial" w:cs="Arial"/>
          <w:b w:val="0"/>
          <w:color w:val="333333"/>
          <w:sz w:val="21"/>
          <w:szCs w:val="21"/>
        </w:rPr>
        <w:t>.</w:t>
      </w:r>
      <w:r w:rsidRPr="00CF4C6F">
        <w:rPr>
          <w:rFonts w:ascii="Arial" w:hAnsi="Arial" w:cs="Arial"/>
          <w:color w:val="333333"/>
          <w:sz w:val="21"/>
          <w:szCs w:val="21"/>
        </w:rPr>
        <w:t> Была продемонстрирована противолучевая эффективность водорастворимого меланина как биологически активной добавки к пище. </w:t>
      </w:r>
      <w:r w:rsidR="001707D5" w:rsidRPr="00CF4C6F">
        <w:rPr>
          <w:rFonts w:ascii="Arial" w:hAnsi="Arial" w:cs="Arial"/>
          <w:color w:val="333333"/>
          <w:sz w:val="21"/>
          <w:szCs w:val="21"/>
        </w:rPr>
        <w:t xml:space="preserve"> </w:t>
      </w:r>
    </w:p>
    <w:p w14:paraId="579CAB03" w14:textId="3C73DB09" w:rsidR="00F13250" w:rsidRPr="00CF4C6F" w:rsidRDefault="00F13250" w:rsidP="00CF4C6F">
      <w:pPr>
        <w:pStyle w:val="futurismarkdown-listitem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i/>
          <w:color w:val="333333"/>
          <w:sz w:val="21"/>
          <w:szCs w:val="21"/>
        </w:rPr>
      </w:pPr>
      <w:proofErr w:type="gramStart"/>
      <w:r w:rsidRPr="00CF4C6F">
        <w:rPr>
          <w:rFonts w:ascii="Arial" w:hAnsi="Arial" w:cs="Arial"/>
          <w:i/>
          <w:color w:val="333333"/>
          <w:sz w:val="21"/>
          <w:szCs w:val="21"/>
        </w:rPr>
        <w:t>Особенности</w:t>
      </w:r>
      <w:r w:rsidR="00E54484" w:rsidRPr="00CF4C6F">
        <w:rPr>
          <w:rFonts w:ascii="Arial" w:hAnsi="Arial" w:cs="Arial"/>
          <w:i/>
          <w:color w:val="333333"/>
          <w:sz w:val="21"/>
          <w:szCs w:val="21"/>
        </w:rPr>
        <w:t xml:space="preserve"> :</w:t>
      </w:r>
      <w:proofErr w:type="gramEnd"/>
    </w:p>
    <w:p w14:paraId="73E1605C" w14:textId="63DA3D5B" w:rsidR="00F13250" w:rsidRPr="00CF4C6F" w:rsidRDefault="00F13250" w:rsidP="00CF4C6F">
      <w:pPr>
        <w:pStyle w:val="futurismarkdown-listitem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33333"/>
          <w:sz w:val="21"/>
          <w:szCs w:val="21"/>
        </w:rPr>
      </w:pPr>
      <w:r w:rsidRPr="00CF4C6F">
        <w:rPr>
          <w:rFonts w:ascii="Arial" w:hAnsi="Arial" w:cs="Arial"/>
          <w:color w:val="333333"/>
          <w:sz w:val="21"/>
          <w:szCs w:val="21"/>
        </w:rPr>
        <w:t>В отличие от многих классических противорадиационных средств, снижение дозы облучения до уровня несмертельных не приводит к потере специфической активности меланина и не вызывает отягощающего действия. </w:t>
      </w:r>
      <w:r w:rsidR="001707D5" w:rsidRPr="00CF4C6F">
        <w:rPr>
          <w:rFonts w:ascii="Arial" w:hAnsi="Arial" w:cs="Arial"/>
          <w:color w:val="333333"/>
          <w:sz w:val="21"/>
          <w:szCs w:val="21"/>
        </w:rPr>
        <w:t xml:space="preserve"> </w:t>
      </w:r>
    </w:p>
    <w:p w14:paraId="26BE23F9" w14:textId="51F0071B" w:rsidR="001707D5" w:rsidRPr="00CF4C6F" w:rsidRDefault="00F13250" w:rsidP="00CF4C6F">
      <w:pPr>
        <w:pStyle w:val="futurismarkdown-listitem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33333"/>
          <w:sz w:val="21"/>
          <w:szCs w:val="21"/>
        </w:rPr>
      </w:pPr>
      <w:r w:rsidRPr="00CF4C6F">
        <w:rPr>
          <w:rFonts w:ascii="Arial" w:hAnsi="Arial" w:cs="Arial"/>
          <w:color w:val="333333"/>
          <w:sz w:val="21"/>
          <w:szCs w:val="21"/>
        </w:rPr>
        <w:t>Меланин не токсичен, не обладает радиосенсибилизирующими свойствами при длительном приёме до облучения и не снижает эффект его последующего применения в процессе развития острой лучевой болезни</w:t>
      </w:r>
      <w:r w:rsidR="001707D5" w:rsidRPr="00CF4C6F">
        <w:rPr>
          <w:rFonts w:ascii="Arial" w:hAnsi="Arial" w:cs="Arial"/>
          <w:color w:val="333333"/>
          <w:sz w:val="21"/>
          <w:szCs w:val="21"/>
        </w:rPr>
        <w:t xml:space="preserve">.                                                                                                                                                              </w:t>
      </w:r>
    </w:p>
    <w:p w14:paraId="3950AB16" w14:textId="77777777" w:rsidR="00E54484" w:rsidRPr="00CF4C6F" w:rsidRDefault="001707D5" w:rsidP="00CF4C6F">
      <w:pPr>
        <w:pStyle w:val="futurisgptmessage-sourcesitem"/>
        <w:shd w:val="clear" w:color="auto" w:fill="FFFFFF"/>
        <w:jc w:val="both"/>
        <w:textAlignment w:val="top"/>
        <w:rPr>
          <w:rFonts w:ascii="Arial" w:hAnsi="Arial" w:cs="Arial"/>
          <w:b/>
          <w:color w:val="333333"/>
          <w:sz w:val="21"/>
          <w:szCs w:val="21"/>
        </w:rPr>
      </w:pPr>
      <w:proofErr w:type="spellStart"/>
      <w:r w:rsidRPr="00CF4C6F">
        <w:rPr>
          <w:rFonts w:ascii="Arial" w:hAnsi="Arial" w:cs="Arial"/>
          <w:b/>
          <w:color w:val="333333"/>
          <w:sz w:val="21"/>
          <w:szCs w:val="21"/>
        </w:rPr>
        <w:t>Трансполевые</w:t>
      </w:r>
      <w:proofErr w:type="spellEnd"/>
      <w:r w:rsidRPr="00CF4C6F">
        <w:rPr>
          <w:rFonts w:ascii="Arial" w:hAnsi="Arial" w:cs="Arial"/>
          <w:b/>
          <w:color w:val="333333"/>
          <w:sz w:val="21"/>
          <w:szCs w:val="21"/>
        </w:rPr>
        <w:t xml:space="preserve"> эффекты меланина</w:t>
      </w:r>
    </w:p>
    <w:p w14:paraId="5B58492C" w14:textId="171B9E74" w:rsidR="00A2764C" w:rsidRPr="00CF4C6F" w:rsidRDefault="00AF3DD4" w:rsidP="00CF4C6F">
      <w:pPr>
        <w:pStyle w:val="futurisgptmessage-sourcesitem"/>
        <w:shd w:val="clear" w:color="auto" w:fill="FFFFFF"/>
        <w:jc w:val="both"/>
        <w:textAlignment w:val="top"/>
        <w:rPr>
          <w:rFonts w:ascii="Arial" w:hAnsi="Arial" w:cs="Arial"/>
          <w:b/>
          <w:color w:val="333333"/>
          <w:sz w:val="21"/>
          <w:szCs w:val="21"/>
        </w:rPr>
      </w:pPr>
      <w:r w:rsidRPr="00CF4C6F">
        <w:rPr>
          <w:rFonts w:ascii="Arial" w:hAnsi="Arial" w:cs="Arial"/>
          <w:color w:val="000000"/>
          <w:sz w:val="21"/>
          <w:szCs w:val="21"/>
          <w:shd w:val="clear" w:color="auto" w:fill="EFEFEF"/>
        </w:rPr>
        <w:t xml:space="preserve"> </w:t>
      </w:r>
      <w:proofErr w:type="spellStart"/>
      <w:r w:rsidR="003C4489" w:rsidRPr="00CF4C6F">
        <w:rPr>
          <w:rFonts w:ascii="Arial" w:hAnsi="Arial" w:cs="Arial"/>
          <w:color w:val="000000"/>
          <w:sz w:val="21"/>
          <w:szCs w:val="21"/>
          <w:shd w:val="clear" w:color="auto" w:fill="EFEFEF"/>
        </w:rPr>
        <w:t>Астро</w:t>
      </w:r>
      <w:r w:rsidRPr="00CF4C6F">
        <w:rPr>
          <w:rFonts w:ascii="Arial" w:hAnsi="Arial" w:cs="Arial"/>
          <w:color w:val="000000"/>
          <w:sz w:val="21"/>
          <w:szCs w:val="21"/>
          <w:shd w:val="clear" w:color="auto" w:fill="EFEFEF"/>
        </w:rPr>
        <w:t>м</w:t>
      </w:r>
      <w:r w:rsidR="003C4489" w:rsidRPr="00CF4C6F">
        <w:rPr>
          <w:rFonts w:ascii="Arial" w:hAnsi="Arial" w:cs="Arial"/>
          <w:color w:val="000000"/>
          <w:sz w:val="21"/>
          <w:szCs w:val="21"/>
          <w:shd w:val="clear" w:color="auto" w:fill="EFEFEF"/>
        </w:rPr>
        <w:t>еланин</w:t>
      </w:r>
      <w:proofErr w:type="spellEnd"/>
      <w:r w:rsidR="003C4489" w:rsidRPr="00CF4C6F">
        <w:rPr>
          <w:rFonts w:ascii="Arial" w:hAnsi="Arial" w:cs="Arial"/>
          <w:color w:val="000000"/>
          <w:sz w:val="21"/>
          <w:szCs w:val="21"/>
          <w:shd w:val="clear" w:color="auto" w:fill="EFEFEF"/>
        </w:rPr>
        <w:t xml:space="preserve"> стал первым из природных объектов, у которых была обнаружена дистанционная активность, получившая название </w:t>
      </w:r>
      <w:proofErr w:type="spellStart"/>
      <w:r w:rsidR="003C4489" w:rsidRPr="00CF4C6F">
        <w:rPr>
          <w:rFonts w:ascii="Arial" w:hAnsi="Arial" w:cs="Arial"/>
          <w:color w:val="000000"/>
          <w:sz w:val="21"/>
          <w:szCs w:val="21"/>
          <w:shd w:val="clear" w:color="auto" w:fill="EFEFEF"/>
        </w:rPr>
        <w:t>меланоэффект</w:t>
      </w:r>
      <w:proofErr w:type="spellEnd"/>
      <w:r w:rsidR="003C4489" w:rsidRPr="00CF4C6F">
        <w:rPr>
          <w:rFonts w:ascii="Arial" w:hAnsi="Arial" w:cs="Arial"/>
          <w:color w:val="000000"/>
          <w:sz w:val="21"/>
          <w:szCs w:val="21"/>
          <w:shd w:val="clear" w:color="auto" w:fill="EFEFEF"/>
        </w:rPr>
        <w:t xml:space="preserve">, а метод </w:t>
      </w:r>
      <w:r w:rsidR="00E54484" w:rsidRPr="00CF4C6F">
        <w:rPr>
          <w:rFonts w:ascii="Arial" w:hAnsi="Arial" w:cs="Arial"/>
          <w:color w:val="000000"/>
          <w:sz w:val="21"/>
          <w:szCs w:val="21"/>
          <w:shd w:val="clear" w:color="auto" w:fill="EFEFEF"/>
        </w:rPr>
        <w:t xml:space="preserve">стал </w:t>
      </w:r>
      <w:proofErr w:type="gramStart"/>
      <w:r w:rsidR="00E54484" w:rsidRPr="00CF4C6F">
        <w:rPr>
          <w:rFonts w:ascii="Arial" w:hAnsi="Arial" w:cs="Arial"/>
          <w:color w:val="000000"/>
          <w:sz w:val="21"/>
          <w:szCs w:val="21"/>
          <w:shd w:val="clear" w:color="auto" w:fill="EFEFEF"/>
        </w:rPr>
        <w:t xml:space="preserve">называться </w:t>
      </w:r>
      <w:r w:rsidR="003C4489" w:rsidRPr="00CF4C6F">
        <w:rPr>
          <w:rFonts w:ascii="Arial" w:hAnsi="Arial" w:cs="Arial"/>
          <w:color w:val="000000"/>
          <w:sz w:val="21"/>
          <w:szCs w:val="21"/>
          <w:shd w:val="clear" w:color="auto" w:fill="EFEFEF"/>
        </w:rPr>
        <w:t xml:space="preserve"> </w:t>
      </w:r>
      <w:proofErr w:type="spellStart"/>
      <w:r w:rsidR="003C4489" w:rsidRPr="00CF4C6F">
        <w:rPr>
          <w:rFonts w:ascii="Arial" w:hAnsi="Arial" w:cs="Arial"/>
          <w:color w:val="000000"/>
          <w:sz w:val="21"/>
          <w:szCs w:val="21"/>
          <w:shd w:val="clear" w:color="auto" w:fill="EFEFEF"/>
        </w:rPr>
        <w:t>меланорефлексотерапией</w:t>
      </w:r>
      <w:proofErr w:type="spellEnd"/>
      <w:proofErr w:type="gramEnd"/>
      <w:r w:rsidR="003C4489" w:rsidRPr="00CF4C6F">
        <w:rPr>
          <w:rFonts w:ascii="Arial" w:hAnsi="Arial" w:cs="Arial"/>
          <w:color w:val="000000"/>
          <w:sz w:val="21"/>
          <w:szCs w:val="21"/>
          <w:shd w:val="clear" w:color="auto" w:fill="EFEFEF"/>
        </w:rPr>
        <w:t xml:space="preserve"> и как часть его - </w:t>
      </w:r>
      <w:proofErr w:type="spellStart"/>
      <w:r w:rsidR="003C4489" w:rsidRPr="00CF4C6F">
        <w:rPr>
          <w:rFonts w:ascii="Arial" w:hAnsi="Arial" w:cs="Arial"/>
          <w:color w:val="000000"/>
          <w:sz w:val="21"/>
          <w:szCs w:val="21"/>
          <w:shd w:val="clear" w:color="auto" w:fill="EFEFEF"/>
        </w:rPr>
        <w:t>меланоанальгезией</w:t>
      </w:r>
      <w:proofErr w:type="spellEnd"/>
      <w:r w:rsidR="003C4489" w:rsidRPr="00CF4C6F">
        <w:rPr>
          <w:rFonts w:ascii="Arial" w:hAnsi="Arial" w:cs="Arial"/>
          <w:color w:val="000000"/>
          <w:sz w:val="21"/>
          <w:szCs w:val="21"/>
          <w:shd w:val="clear" w:color="auto" w:fill="EFEFEF"/>
        </w:rPr>
        <w:t>. Преимущества их очевидны: просто</w:t>
      </w:r>
      <w:r w:rsidRPr="00CF4C6F">
        <w:rPr>
          <w:rFonts w:ascii="Arial" w:hAnsi="Arial" w:cs="Arial"/>
          <w:color w:val="000000"/>
          <w:sz w:val="21"/>
          <w:szCs w:val="21"/>
          <w:shd w:val="clear" w:color="auto" w:fill="EFEFEF"/>
        </w:rPr>
        <w:t xml:space="preserve">та </w:t>
      </w:r>
      <w:r w:rsidR="003C4489" w:rsidRPr="00CF4C6F">
        <w:rPr>
          <w:rFonts w:ascii="Arial" w:hAnsi="Arial" w:cs="Arial"/>
          <w:color w:val="000000"/>
          <w:sz w:val="21"/>
          <w:szCs w:val="21"/>
          <w:shd w:val="clear" w:color="auto" w:fill="EFEFEF"/>
        </w:rPr>
        <w:t>и общедоступность, возможность быстрого оказания неотложной помощи при болевых синдромах в любых условиях. Эффект проявляется почти моментально и явно сохраняется в течение длительного времени. При этом кожа не травмируется</w:t>
      </w:r>
      <w:r w:rsidR="008D4DC1" w:rsidRPr="00CF4C6F">
        <w:rPr>
          <w:rFonts w:ascii="Arial" w:hAnsi="Arial" w:cs="Arial"/>
          <w:color w:val="000000"/>
          <w:sz w:val="21"/>
          <w:szCs w:val="21"/>
          <w:shd w:val="clear" w:color="auto" w:fill="EFEFEF"/>
        </w:rPr>
        <w:t xml:space="preserve">               </w:t>
      </w:r>
      <w:r w:rsidR="003C4489" w:rsidRPr="00CF4C6F">
        <w:rPr>
          <w:rFonts w:ascii="Arial" w:hAnsi="Arial" w:cs="Arial"/>
          <w:color w:val="000000"/>
          <w:sz w:val="21"/>
          <w:szCs w:val="21"/>
          <w:shd w:val="clear" w:color="auto" w:fill="EFEFEF"/>
        </w:rPr>
        <w:t xml:space="preserve"> и, следовательно, исключено занесение инфекции.</w:t>
      </w:r>
      <w:r w:rsidR="003C4489" w:rsidRPr="00CF4C6F">
        <w:rPr>
          <w:rFonts w:ascii="Arial" w:hAnsi="Arial" w:cs="Arial"/>
          <w:color w:val="000000"/>
          <w:sz w:val="21"/>
          <w:szCs w:val="21"/>
        </w:rPr>
        <w:br/>
      </w:r>
      <w:r w:rsidR="003C4489" w:rsidRPr="00CF4C6F">
        <w:rPr>
          <w:rFonts w:ascii="Arial" w:hAnsi="Arial" w:cs="Arial"/>
          <w:color w:val="000000"/>
          <w:sz w:val="21"/>
          <w:szCs w:val="21"/>
          <w:shd w:val="clear" w:color="auto" w:fill="EFEFEF"/>
        </w:rPr>
        <w:t xml:space="preserve">Но анальгезия, это только небольшая область применения </w:t>
      </w:r>
      <w:proofErr w:type="spellStart"/>
      <w:r w:rsidR="003C4489" w:rsidRPr="00CF4C6F">
        <w:rPr>
          <w:rFonts w:ascii="Arial" w:hAnsi="Arial" w:cs="Arial"/>
          <w:color w:val="000000"/>
          <w:sz w:val="21"/>
          <w:szCs w:val="21"/>
          <w:shd w:val="clear" w:color="auto" w:fill="EFEFEF"/>
        </w:rPr>
        <w:t>меланоэффекта</w:t>
      </w:r>
      <w:proofErr w:type="spellEnd"/>
      <w:r w:rsidR="003C4489" w:rsidRPr="00CF4C6F">
        <w:rPr>
          <w:rFonts w:ascii="Arial" w:hAnsi="Arial" w:cs="Arial"/>
          <w:color w:val="000000"/>
          <w:sz w:val="21"/>
          <w:szCs w:val="21"/>
          <w:shd w:val="clear" w:color="auto" w:fill="EFEFEF"/>
        </w:rPr>
        <w:t xml:space="preserve">. </w:t>
      </w:r>
      <w:proofErr w:type="spellStart"/>
      <w:r w:rsidR="003C4489" w:rsidRPr="00CF4C6F">
        <w:rPr>
          <w:rFonts w:ascii="Arial" w:hAnsi="Arial" w:cs="Arial"/>
          <w:color w:val="000000"/>
          <w:sz w:val="21"/>
          <w:szCs w:val="21"/>
          <w:shd w:val="clear" w:color="auto" w:fill="EFEFEF"/>
        </w:rPr>
        <w:t>Астро</w:t>
      </w:r>
      <w:r w:rsidRPr="00CF4C6F">
        <w:rPr>
          <w:rFonts w:ascii="Arial" w:hAnsi="Arial" w:cs="Arial"/>
          <w:color w:val="000000"/>
          <w:sz w:val="21"/>
          <w:szCs w:val="21"/>
          <w:shd w:val="clear" w:color="auto" w:fill="EFEFEF"/>
        </w:rPr>
        <w:t>м</w:t>
      </w:r>
      <w:r w:rsidR="003C4489" w:rsidRPr="00CF4C6F">
        <w:rPr>
          <w:rFonts w:ascii="Arial" w:hAnsi="Arial" w:cs="Arial"/>
          <w:color w:val="000000"/>
          <w:sz w:val="21"/>
          <w:szCs w:val="21"/>
          <w:shd w:val="clear" w:color="auto" w:fill="EFEFEF"/>
        </w:rPr>
        <w:t>еланин</w:t>
      </w:r>
      <w:proofErr w:type="spellEnd"/>
      <w:r w:rsidR="003C4489" w:rsidRPr="00CF4C6F">
        <w:rPr>
          <w:rFonts w:ascii="Arial" w:hAnsi="Arial" w:cs="Arial"/>
          <w:color w:val="000000"/>
          <w:sz w:val="21"/>
          <w:szCs w:val="21"/>
          <w:shd w:val="clear" w:color="auto" w:fill="EFEFEF"/>
        </w:rPr>
        <w:t xml:space="preserve"> является унифицированным и не имеющим аналогов средством коррекции и лечения функциональных, органических, структурных и полевых нарушений. Бесконтактное лечение происходит через известные системы точек, зон, областей</w:t>
      </w:r>
      <w:r w:rsidR="0061631F" w:rsidRPr="00CF4C6F">
        <w:rPr>
          <w:rFonts w:ascii="Arial" w:hAnsi="Arial" w:cs="Arial"/>
          <w:color w:val="000000"/>
          <w:sz w:val="21"/>
          <w:szCs w:val="21"/>
          <w:shd w:val="clear" w:color="auto" w:fill="EFEFEF"/>
        </w:rPr>
        <w:t xml:space="preserve"> (</w:t>
      </w:r>
      <w:r w:rsidR="003C4489" w:rsidRPr="00CF4C6F">
        <w:rPr>
          <w:rFonts w:ascii="Arial" w:hAnsi="Arial" w:cs="Arial"/>
          <w:color w:val="000000"/>
          <w:sz w:val="21"/>
          <w:szCs w:val="21"/>
          <w:shd w:val="clear" w:color="auto" w:fill="EFEFEF"/>
        </w:rPr>
        <w:t xml:space="preserve"> </w:t>
      </w:r>
      <w:proofErr w:type="spellStart"/>
      <w:r w:rsidR="003C4489" w:rsidRPr="00CF4C6F">
        <w:rPr>
          <w:rFonts w:ascii="Arial" w:hAnsi="Arial" w:cs="Arial"/>
          <w:color w:val="000000"/>
          <w:sz w:val="21"/>
          <w:szCs w:val="21"/>
          <w:shd w:val="clear" w:color="auto" w:fill="EFEFEF"/>
        </w:rPr>
        <w:t>корпоральной</w:t>
      </w:r>
      <w:proofErr w:type="spellEnd"/>
      <w:r w:rsidR="003C4489" w:rsidRPr="00CF4C6F">
        <w:rPr>
          <w:rFonts w:ascii="Arial" w:hAnsi="Arial" w:cs="Arial"/>
          <w:color w:val="000000"/>
          <w:sz w:val="21"/>
          <w:szCs w:val="21"/>
          <w:shd w:val="clear" w:color="auto" w:fill="EFEFEF"/>
        </w:rPr>
        <w:t xml:space="preserve">, зональной, аурикулярной, Су </w:t>
      </w:r>
      <w:proofErr w:type="spellStart"/>
      <w:r w:rsidR="003C4489" w:rsidRPr="00CF4C6F">
        <w:rPr>
          <w:rFonts w:ascii="Arial" w:hAnsi="Arial" w:cs="Arial"/>
          <w:color w:val="000000"/>
          <w:sz w:val="21"/>
          <w:szCs w:val="21"/>
          <w:shd w:val="clear" w:color="auto" w:fill="EFEFEF"/>
        </w:rPr>
        <w:t>Джок</w:t>
      </w:r>
      <w:proofErr w:type="spellEnd"/>
      <w:r w:rsidR="0061631F" w:rsidRPr="00CF4C6F">
        <w:rPr>
          <w:rFonts w:ascii="Arial" w:hAnsi="Arial" w:cs="Arial"/>
          <w:color w:val="000000"/>
          <w:sz w:val="21"/>
          <w:szCs w:val="21"/>
          <w:shd w:val="clear" w:color="auto" w:fill="EFEFEF"/>
        </w:rPr>
        <w:t xml:space="preserve"> и др.).</w:t>
      </w:r>
      <w:r w:rsidR="003C4489" w:rsidRPr="00CF4C6F">
        <w:rPr>
          <w:rFonts w:ascii="Arial" w:hAnsi="Arial" w:cs="Arial"/>
          <w:color w:val="000000"/>
          <w:sz w:val="21"/>
          <w:szCs w:val="21"/>
        </w:rPr>
        <w:br/>
      </w:r>
      <w:r w:rsidR="003C4489" w:rsidRPr="00CF4C6F">
        <w:rPr>
          <w:rFonts w:ascii="Arial" w:hAnsi="Arial" w:cs="Arial"/>
          <w:color w:val="000000"/>
          <w:sz w:val="21"/>
          <w:szCs w:val="21"/>
          <w:shd w:val="clear" w:color="auto" w:fill="EFEFEF"/>
        </w:rPr>
        <w:t>Главная  особенность - возможность системного воздействия на организм.</w:t>
      </w:r>
      <w:r w:rsidR="003C4489" w:rsidRPr="00CF4C6F">
        <w:rPr>
          <w:rFonts w:ascii="Arial" w:hAnsi="Arial" w:cs="Arial"/>
          <w:color w:val="000000"/>
          <w:sz w:val="21"/>
          <w:szCs w:val="21"/>
        </w:rPr>
        <w:br/>
      </w:r>
      <w:r w:rsidR="003C4489" w:rsidRPr="00CF4C6F">
        <w:rPr>
          <w:rFonts w:ascii="Arial" w:hAnsi="Arial" w:cs="Arial"/>
          <w:color w:val="000000"/>
          <w:sz w:val="21"/>
          <w:szCs w:val="21"/>
          <w:shd w:val="clear" w:color="auto" w:fill="EFEFEF"/>
        </w:rPr>
        <w:t xml:space="preserve">Лечебное действие </w:t>
      </w:r>
      <w:proofErr w:type="spellStart"/>
      <w:r w:rsidR="003C4489" w:rsidRPr="00CF4C6F">
        <w:rPr>
          <w:rFonts w:ascii="Arial" w:hAnsi="Arial" w:cs="Arial"/>
          <w:color w:val="000000"/>
          <w:sz w:val="21"/>
          <w:szCs w:val="21"/>
          <w:shd w:val="clear" w:color="auto" w:fill="EFEFEF"/>
        </w:rPr>
        <w:t>Астро</w:t>
      </w:r>
      <w:r w:rsidR="0061631F" w:rsidRPr="00CF4C6F">
        <w:rPr>
          <w:rFonts w:ascii="Arial" w:hAnsi="Arial" w:cs="Arial"/>
          <w:color w:val="000000"/>
          <w:sz w:val="21"/>
          <w:szCs w:val="21"/>
          <w:shd w:val="clear" w:color="auto" w:fill="EFEFEF"/>
        </w:rPr>
        <w:t>м</w:t>
      </w:r>
      <w:r w:rsidR="003C4489" w:rsidRPr="00CF4C6F">
        <w:rPr>
          <w:rFonts w:ascii="Arial" w:hAnsi="Arial" w:cs="Arial"/>
          <w:color w:val="000000"/>
          <w:sz w:val="21"/>
          <w:szCs w:val="21"/>
          <w:shd w:val="clear" w:color="auto" w:fill="EFEFEF"/>
        </w:rPr>
        <w:t>еланина</w:t>
      </w:r>
      <w:proofErr w:type="spellEnd"/>
      <w:r w:rsidR="003C4489" w:rsidRPr="00CF4C6F">
        <w:rPr>
          <w:rFonts w:ascii="Arial" w:hAnsi="Arial" w:cs="Arial"/>
          <w:color w:val="000000"/>
          <w:sz w:val="21"/>
          <w:szCs w:val="21"/>
          <w:shd w:val="clear" w:color="auto" w:fill="EFEFEF"/>
        </w:rPr>
        <w:t xml:space="preserve"> выявлено, в частности, при следующих патологиях: остеохондрозе позвоночника различной локализации, включая грыжи дисков, радикулите, межреберной невралгии, артритах и артрозах, мигрени и цефалгии, зубных и упорных послеоперационных болях, невралгии черепно-мозговых нервов, </w:t>
      </w:r>
      <w:proofErr w:type="spellStart"/>
      <w:r w:rsidR="003C4489" w:rsidRPr="00CF4C6F">
        <w:rPr>
          <w:rFonts w:ascii="Arial" w:hAnsi="Arial" w:cs="Arial"/>
          <w:color w:val="000000"/>
          <w:sz w:val="21"/>
          <w:szCs w:val="21"/>
          <w:shd w:val="clear" w:color="auto" w:fill="EFEFEF"/>
        </w:rPr>
        <w:t>кардиопатологии</w:t>
      </w:r>
      <w:proofErr w:type="spellEnd"/>
      <w:r w:rsidR="003C4489" w:rsidRPr="00CF4C6F">
        <w:rPr>
          <w:rFonts w:ascii="Arial" w:hAnsi="Arial" w:cs="Arial"/>
          <w:color w:val="000000"/>
          <w:sz w:val="21"/>
          <w:szCs w:val="21"/>
          <w:shd w:val="clear" w:color="auto" w:fill="EFEFEF"/>
        </w:rPr>
        <w:t xml:space="preserve">, язвенной болезни, приступов панкреатита и холецистита, диабете, гинекологических заболеваниях и при патологической болевой симптоматике, сопровождающей онкологические заболевания . </w:t>
      </w:r>
      <w:proofErr w:type="spellStart"/>
      <w:r w:rsidR="003C4489" w:rsidRPr="00CF4C6F">
        <w:rPr>
          <w:rFonts w:ascii="Arial" w:hAnsi="Arial" w:cs="Arial"/>
          <w:color w:val="000000"/>
          <w:sz w:val="21"/>
          <w:szCs w:val="21"/>
          <w:shd w:val="clear" w:color="auto" w:fill="EFEFEF"/>
        </w:rPr>
        <w:t>Астро</w:t>
      </w:r>
      <w:r w:rsidR="0061631F" w:rsidRPr="00CF4C6F">
        <w:rPr>
          <w:rFonts w:ascii="Arial" w:hAnsi="Arial" w:cs="Arial"/>
          <w:color w:val="000000"/>
          <w:sz w:val="21"/>
          <w:szCs w:val="21"/>
          <w:shd w:val="clear" w:color="auto" w:fill="EFEFEF"/>
        </w:rPr>
        <w:t>м</w:t>
      </w:r>
      <w:r w:rsidR="003C4489" w:rsidRPr="00CF4C6F">
        <w:rPr>
          <w:rFonts w:ascii="Arial" w:hAnsi="Arial" w:cs="Arial"/>
          <w:color w:val="000000"/>
          <w:sz w:val="21"/>
          <w:szCs w:val="21"/>
          <w:shd w:val="clear" w:color="auto" w:fill="EFEFEF"/>
        </w:rPr>
        <w:t>еланин</w:t>
      </w:r>
      <w:proofErr w:type="spellEnd"/>
      <w:r w:rsidR="003C4489" w:rsidRPr="00CF4C6F">
        <w:rPr>
          <w:rFonts w:ascii="Arial" w:hAnsi="Arial" w:cs="Arial"/>
          <w:color w:val="000000"/>
          <w:sz w:val="21"/>
          <w:szCs w:val="21"/>
          <w:shd w:val="clear" w:color="auto" w:fill="EFEFEF"/>
        </w:rPr>
        <w:t xml:space="preserve"> показал себя активным и быстродействующим средством стресс-протекции и активизации функций головного мозга, стимулятором физической деятельности в условиях повышенных физических нагрузок.</w:t>
      </w:r>
      <w:r w:rsidR="00244D73" w:rsidRPr="00CF4C6F">
        <w:rPr>
          <w:rFonts w:ascii="Arial" w:hAnsi="Arial" w:cs="Arial"/>
          <w:color w:val="000000"/>
          <w:sz w:val="21"/>
          <w:szCs w:val="21"/>
          <w:shd w:val="clear" w:color="auto" w:fill="EFEFEF"/>
        </w:rPr>
        <w:t xml:space="preserve"> </w:t>
      </w:r>
    </w:p>
    <w:p w14:paraId="6F49E612" w14:textId="23550423" w:rsidR="00D079E4" w:rsidRPr="00CF4C6F" w:rsidRDefault="003C4489" w:rsidP="00CF4C6F">
      <w:pPr>
        <w:spacing w:line="240" w:lineRule="auto"/>
        <w:jc w:val="both"/>
        <w:rPr>
          <w:rFonts w:ascii="Arial" w:hAnsi="Arial" w:cs="Arial"/>
          <w:color w:val="031933"/>
          <w:sz w:val="21"/>
          <w:szCs w:val="21"/>
        </w:rPr>
      </w:pPr>
      <w:r w:rsidRPr="00CF4C6F">
        <w:rPr>
          <w:rFonts w:ascii="Arial" w:hAnsi="Arial" w:cs="Arial"/>
          <w:color w:val="000000"/>
          <w:sz w:val="21"/>
          <w:szCs w:val="21"/>
          <w:shd w:val="clear" w:color="auto" w:fill="EFEFEF"/>
        </w:rPr>
        <w:t xml:space="preserve">Лечебные формы </w:t>
      </w:r>
      <w:proofErr w:type="spellStart"/>
      <w:r w:rsidRPr="00CF4C6F">
        <w:rPr>
          <w:rFonts w:ascii="Arial" w:hAnsi="Arial" w:cs="Arial"/>
          <w:color w:val="000000"/>
          <w:sz w:val="21"/>
          <w:szCs w:val="21"/>
          <w:shd w:val="clear" w:color="auto" w:fill="EFEFEF"/>
        </w:rPr>
        <w:t>Астро</w:t>
      </w:r>
      <w:r w:rsidR="0061631F" w:rsidRPr="00CF4C6F">
        <w:rPr>
          <w:rFonts w:ascii="Arial" w:hAnsi="Arial" w:cs="Arial"/>
          <w:color w:val="000000"/>
          <w:sz w:val="21"/>
          <w:szCs w:val="21"/>
          <w:shd w:val="clear" w:color="auto" w:fill="EFEFEF"/>
        </w:rPr>
        <w:t>м</w:t>
      </w:r>
      <w:r w:rsidRPr="00CF4C6F">
        <w:rPr>
          <w:rFonts w:ascii="Arial" w:hAnsi="Arial" w:cs="Arial"/>
          <w:color w:val="000000"/>
          <w:sz w:val="21"/>
          <w:szCs w:val="21"/>
          <w:shd w:val="clear" w:color="auto" w:fill="EFEFEF"/>
        </w:rPr>
        <w:t>еланина</w:t>
      </w:r>
      <w:proofErr w:type="spellEnd"/>
      <w:r w:rsidRPr="00CF4C6F">
        <w:rPr>
          <w:rFonts w:ascii="Arial" w:hAnsi="Arial" w:cs="Arial"/>
          <w:color w:val="000000"/>
          <w:sz w:val="21"/>
          <w:szCs w:val="21"/>
          <w:shd w:val="clear" w:color="auto" w:fill="EFEFEF"/>
        </w:rPr>
        <w:t xml:space="preserve"> - кристаллы или растворы, заключенные в стеклянные, металлические или пластиковые контейнеры (конусы, трубочки, медальоны, плоские пластиковые пакеты для тканевых аппликаторов и др.). Границы возможностей </w:t>
      </w:r>
      <w:proofErr w:type="spellStart"/>
      <w:r w:rsidRPr="00CF4C6F">
        <w:rPr>
          <w:rFonts w:ascii="Arial" w:hAnsi="Arial" w:cs="Arial"/>
          <w:color w:val="000000"/>
          <w:sz w:val="21"/>
          <w:szCs w:val="21"/>
          <w:shd w:val="clear" w:color="auto" w:fill="EFEFEF"/>
        </w:rPr>
        <w:t>меланорефлексотерапии</w:t>
      </w:r>
      <w:proofErr w:type="spellEnd"/>
      <w:r w:rsidRPr="00CF4C6F">
        <w:rPr>
          <w:rFonts w:ascii="Arial" w:hAnsi="Arial" w:cs="Arial"/>
          <w:color w:val="000000"/>
          <w:sz w:val="21"/>
          <w:szCs w:val="21"/>
          <w:shd w:val="clear" w:color="auto" w:fill="EFEFEF"/>
        </w:rPr>
        <w:t xml:space="preserve"> не определены, противопоказания не выявлены.</w:t>
      </w:r>
      <w:r w:rsidR="00887A9F" w:rsidRPr="00CF4C6F">
        <w:rPr>
          <w:rFonts w:ascii="Arial" w:hAnsi="Arial" w:cs="Arial"/>
          <w:color w:val="818C99"/>
          <w:sz w:val="21"/>
          <w:szCs w:val="21"/>
        </w:rPr>
        <w:t xml:space="preserve"> </w:t>
      </w:r>
    </w:p>
    <w:p w14:paraId="63FB6A81" w14:textId="3F31BB31" w:rsidR="00E817F9" w:rsidRPr="00CF4C6F" w:rsidRDefault="00E817F9" w:rsidP="00CF4C6F">
      <w:pPr>
        <w:pStyle w:val="annotation"/>
        <w:spacing w:before="0" w:beforeAutospacing="0" w:after="0" w:afterAutospacing="0"/>
        <w:jc w:val="both"/>
        <w:rPr>
          <w:rFonts w:ascii="Arial" w:hAnsi="Arial" w:cs="Arial"/>
          <w:color w:val="031933"/>
          <w:sz w:val="21"/>
          <w:szCs w:val="21"/>
        </w:rPr>
      </w:pPr>
    </w:p>
    <w:p w14:paraId="71E728F4" w14:textId="4C1B16E5" w:rsidR="00E817F9" w:rsidRPr="00CF4C6F" w:rsidRDefault="00E817F9" w:rsidP="00CF4C6F">
      <w:pPr>
        <w:pStyle w:val="annotation"/>
        <w:spacing w:before="0" w:beforeAutospacing="0" w:after="0" w:afterAutospacing="0"/>
        <w:jc w:val="both"/>
        <w:rPr>
          <w:rFonts w:ascii="Arial" w:hAnsi="Arial" w:cs="Arial"/>
          <w:color w:val="031933"/>
          <w:sz w:val="21"/>
          <w:szCs w:val="21"/>
        </w:rPr>
      </w:pPr>
    </w:p>
    <w:p w14:paraId="386C49EA" w14:textId="77777777" w:rsidR="003F3DE4" w:rsidRPr="00CF4C6F" w:rsidRDefault="003F3DE4" w:rsidP="00CF4C6F">
      <w:pPr>
        <w:pStyle w:val="serp-item"/>
        <w:shd w:val="clear" w:color="auto" w:fill="FFFFFF"/>
        <w:spacing w:before="0" w:after="0" w:afterAutospacing="0" w:line="0" w:lineRule="auto"/>
        <w:ind w:left="720"/>
        <w:jc w:val="both"/>
        <w:textAlignment w:val="top"/>
        <w:rPr>
          <w:rFonts w:ascii="Arial" w:hAnsi="Arial" w:cs="Arial"/>
          <w:b/>
          <w:color w:val="333333"/>
          <w:sz w:val="21"/>
          <w:szCs w:val="21"/>
        </w:rPr>
      </w:pPr>
      <w:r w:rsidRPr="00CF4C6F">
        <w:rPr>
          <w:rFonts w:ascii="Arial" w:hAnsi="Arial" w:cs="Arial"/>
          <w:b/>
          <w:noProof/>
          <w:color w:val="0000FF"/>
          <w:sz w:val="21"/>
          <w:szCs w:val="21"/>
        </w:rPr>
        <w:drawing>
          <wp:inline distT="0" distB="0" distL="0" distR="0" wp14:anchorId="4B5487FD" wp14:editId="075219A0">
            <wp:extent cx="1760855" cy="1094740"/>
            <wp:effectExtent l="0" t="0" r="0" b="0"/>
            <wp:docPr id="4" name="Рисунок 4">
              <a:hlinkClick xmlns:a="http://schemas.openxmlformats.org/drawingml/2006/main" r:id="rId12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644f92896bde9608fde682c7e18c16750d52992-12373036-images-thumbs">
                      <a:hlinkClick r:id="rId12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0855" cy="1094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EC2E06" w14:textId="77777777" w:rsidR="00F13250" w:rsidRPr="00CF4C6F" w:rsidRDefault="00F13250" w:rsidP="00CF4C6F">
      <w:pPr>
        <w:pStyle w:val="futurismarkdown-listitem"/>
        <w:shd w:val="clear" w:color="auto" w:fill="FFFFFF"/>
        <w:spacing w:before="0" w:beforeAutospacing="0" w:after="120" w:afterAutospacing="0" w:line="330" w:lineRule="atLeast"/>
        <w:jc w:val="both"/>
        <w:rPr>
          <w:rFonts w:ascii="Arial" w:hAnsi="Arial" w:cs="Arial"/>
          <w:color w:val="333333"/>
          <w:sz w:val="21"/>
          <w:szCs w:val="21"/>
        </w:rPr>
      </w:pPr>
    </w:p>
    <w:sectPr w:rsidR="00F13250" w:rsidRPr="00CF4C6F" w:rsidSect="00CF4C6F">
      <w:pgSz w:w="11906" w:h="16838"/>
      <w:pgMar w:top="720" w:right="454" w:bottom="454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FD1A19"/>
    <w:multiLevelType w:val="multilevel"/>
    <w:tmpl w:val="F448ED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CA17A9"/>
    <w:multiLevelType w:val="multilevel"/>
    <w:tmpl w:val="E0DAB7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9517FF4"/>
    <w:multiLevelType w:val="multilevel"/>
    <w:tmpl w:val="06369E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A4B704E"/>
    <w:multiLevelType w:val="multilevel"/>
    <w:tmpl w:val="52AAD8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EB81D66"/>
    <w:multiLevelType w:val="multilevel"/>
    <w:tmpl w:val="F9F4B2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EF776F6"/>
    <w:multiLevelType w:val="multilevel"/>
    <w:tmpl w:val="1B2EF6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06419B6"/>
    <w:multiLevelType w:val="multilevel"/>
    <w:tmpl w:val="09C87B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8E91332"/>
    <w:multiLevelType w:val="multilevel"/>
    <w:tmpl w:val="4942E1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3402C60"/>
    <w:multiLevelType w:val="multilevel"/>
    <w:tmpl w:val="246207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FA65C28"/>
    <w:multiLevelType w:val="multilevel"/>
    <w:tmpl w:val="480E99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BC71F2E"/>
    <w:multiLevelType w:val="multilevel"/>
    <w:tmpl w:val="E30AA6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CF270C2"/>
    <w:multiLevelType w:val="multilevel"/>
    <w:tmpl w:val="2CEA6D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73629CE"/>
    <w:multiLevelType w:val="multilevel"/>
    <w:tmpl w:val="FE386A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B5E23F8"/>
    <w:multiLevelType w:val="multilevel"/>
    <w:tmpl w:val="42A03F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B997040"/>
    <w:multiLevelType w:val="multilevel"/>
    <w:tmpl w:val="282EAF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4"/>
  </w:num>
  <w:num w:numId="3">
    <w:abstractNumId w:val="7"/>
  </w:num>
  <w:num w:numId="4">
    <w:abstractNumId w:val="10"/>
  </w:num>
  <w:num w:numId="5">
    <w:abstractNumId w:val="0"/>
  </w:num>
  <w:num w:numId="6">
    <w:abstractNumId w:val="1"/>
  </w:num>
  <w:num w:numId="7">
    <w:abstractNumId w:val="13"/>
  </w:num>
  <w:num w:numId="8">
    <w:abstractNumId w:val="12"/>
  </w:num>
  <w:num w:numId="9">
    <w:abstractNumId w:val="8"/>
  </w:num>
  <w:num w:numId="10">
    <w:abstractNumId w:val="2"/>
  </w:num>
  <w:num w:numId="11">
    <w:abstractNumId w:val="2"/>
    <w:lvlOverride w:ilvl="0"/>
  </w:num>
  <w:num w:numId="12">
    <w:abstractNumId w:val="2"/>
    <w:lvlOverride w:ilvl="0"/>
  </w:num>
  <w:num w:numId="13">
    <w:abstractNumId w:val="14"/>
  </w:num>
  <w:num w:numId="14">
    <w:abstractNumId w:val="14"/>
    <w:lvlOverride w:ilvl="0"/>
  </w:num>
  <w:num w:numId="15">
    <w:abstractNumId w:val="14"/>
    <w:lvlOverride w:ilvl="0"/>
  </w:num>
  <w:num w:numId="16">
    <w:abstractNumId w:val="3"/>
  </w:num>
  <w:num w:numId="17">
    <w:abstractNumId w:val="6"/>
  </w:num>
  <w:num w:numId="18">
    <w:abstractNumId w:val="5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5075"/>
    <w:rsid w:val="0002539C"/>
    <w:rsid w:val="000423C4"/>
    <w:rsid w:val="000A52C9"/>
    <w:rsid w:val="000B38C2"/>
    <w:rsid w:val="000C7497"/>
    <w:rsid w:val="000C771A"/>
    <w:rsid w:val="00156DD7"/>
    <w:rsid w:val="001707D5"/>
    <w:rsid w:val="00177A97"/>
    <w:rsid w:val="001A40CC"/>
    <w:rsid w:val="00244D73"/>
    <w:rsid w:val="002473F3"/>
    <w:rsid w:val="002625EB"/>
    <w:rsid w:val="002868A8"/>
    <w:rsid w:val="002A5189"/>
    <w:rsid w:val="002F229F"/>
    <w:rsid w:val="00370929"/>
    <w:rsid w:val="003966D0"/>
    <w:rsid w:val="003C4489"/>
    <w:rsid w:val="003C6175"/>
    <w:rsid w:val="003F3DE4"/>
    <w:rsid w:val="00422BAE"/>
    <w:rsid w:val="00454431"/>
    <w:rsid w:val="00473AB6"/>
    <w:rsid w:val="00490BBC"/>
    <w:rsid w:val="004A50E2"/>
    <w:rsid w:val="004D4642"/>
    <w:rsid w:val="00515075"/>
    <w:rsid w:val="005D0241"/>
    <w:rsid w:val="005E623E"/>
    <w:rsid w:val="00610ED6"/>
    <w:rsid w:val="0061631F"/>
    <w:rsid w:val="00674E95"/>
    <w:rsid w:val="006D4167"/>
    <w:rsid w:val="00714D4D"/>
    <w:rsid w:val="00776406"/>
    <w:rsid w:val="007960C3"/>
    <w:rsid w:val="007D634C"/>
    <w:rsid w:val="00883F5F"/>
    <w:rsid w:val="00887A9F"/>
    <w:rsid w:val="00893160"/>
    <w:rsid w:val="008A4EF3"/>
    <w:rsid w:val="008C21BD"/>
    <w:rsid w:val="008D4DC1"/>
    <w:rsid w:val="00907A10"/>
    <w:rsid w:val="009666F3"/>
    <w:rsid w:val="00A2764C"/>
    <w:rsid w:val="00A720CB"/>
    <w:rsid w:val="00AA7E25"/>
    <w:rsid w:val="00AF3DD4"/>
    <w:rsid w:val="00B804FC"/>
    <w:rsid w:val="00B83C18"/>
    <w:rsid w:val="00BB2626"/>
    <w:rsid w:val="00BD491C"/>
    <w:rsid w:val="00C23833"/>
    <w:rsid w:val="00C7092E"/>
    <w:rsid w:val="00C71D8A"/>
    <w:rsid w:val="00CB76A6"/>
    <w:rsid w:val="00CE2BA0"/>
    <w:rsid w:val="00CF4C6F"/>
    <w:rsid w:val="00CF762E"/>
    <w:rsid w:val="00D079E4"/>
    <w:rsid w:val="00D33449"/>
    <w:rsid w:val="00D817BC"/>
    <w:rsid w:val="00DB2537"/>
    <w:rsid w:val="00DD6717"/>
    <w:rsid w:val="00E54484"/>
    <w:rsid w:val="00E6688D"/>
    <w:rsid w:val="00E817F9"/>
    <w:rsid w:val="00E91A34"/>
    <w:rsid w:val="00E920E7"/>
    <w:rsid w:val="00EA4665"/>
    <w:rsid w:val="00EA54B6"/>
    <w:rsid w:val="00EE5108"/>
    <w:rsid w:val="00F13250"/>
    <w:rsid w:val="00F21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D8419E"/>
  <w15:docId w15:val="{5FDB0C58-FB44-4268-BAC7-6316FB1B75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2764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51507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3966D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E2BA0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1507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5150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02539C"/>
    <w:rPr>
      <w:color w:val="0000FF"/>
      <w:u w:val="single"/>
    </w:rPr>
  </w:style>
  <w:style w:type="character" w:customStyle="1" w:styleId="cite-bracket">
    <w:name w:val="cite-bracket"/>
    <w:basedOn w:val="a0"/>
    <w:rsid w:val="0002539C"/>
  </w:style>
  <w:style w:type="character" w:customStyle="1" w:styleId="30">
    <w:name w:val="Заголовок 3 Знак"/>
    <w:basedOn w:val="a0"/>
    <w:link w:val="3"/>
    <w:uiPriority w:val="9"/>
    <w:rsid w:val="003966D0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ide-when-compact">
    <w:name w:val="hide-when-compact"/>
    <w:basedOn w:val="a0"/>
    <w:rsid w:val="003966D0"/>
  </w:style>
  <w:style w:type="character" w:customStyle="1" w:styleId="mbox-date">
    <w:name w:val="mbox-date"/>
    <w:basedOn w:val="a0"/>
    <w:rsid w:val="003966D0"/>
  </w:style>
  <w:style w:type="character" w:customStyle="1" w:styleId="11">
    <w:name w:val="Дата1"/>
    <w:basedOn w:val="a0"/>
    <w:rsid w:val="003966D0"/>
  </w:style>
  <w:style w:type="paragraph" w:customStyle="1" w:styleId="futurismarkdown-listitem">
    <w:name w:val="futurismarkdown-listitem"/>
    <w:basedOn w:val="a"/>
    <w:rsid w:val="004544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454431"/>
    <w:rPr>
      <w:b/>
      <w:bCs/>
    </w:rPr>
  </w:style>
  <w:style w:type="character" w:styleId="a6">
    <w:name w:val="Emphasis"/>
    <w:basedOn w:val="a0"/>
    <w:uiPriority w:val="20"/>
    <w:qFormat/>
    <w:rsid w:val="00454431"/>
    <w:rPr>
      <w:i/>
      <w:iCs/>
    </w:rPr>
  </w:style>
  <w:style w:type="character" w:customStyle="1" w:styleId="40">
    <w:name w:val="Заголовок 4 Знак"/>
    <w:basedOn w:val="a0"/>
    <w:link w:val="4"/>
    <w:uiPriority w:val="9"/>
    <w:semiHidden/>
    <w:rsid w:val="00CE2BA0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customStyle="1" w:styleId="serp-item">
    <w:name w:val="serp-item"/>
    <w:basedOn w:val="a"/>
    <w:rsid w:val="00CE2B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uturisfootnote">
    <w:name w:val="futurisfootnote"/>
    <w:basedOn w:val="a0"/>
    <w:rsid w:val="00CE2BA0"/>
  </w:style>
  <w:style w:type="character" w:customStyle="1" w:styleId="advlabel-text">
    <w:name w:val="advlabel-text"/>
    <w:basedOn w:val="a0"/>
    <w:rsid w:val="00CE2BA0"/>
  </w:style>
  <w:style w:type="paragraph" w:customStyle="1" w:styleId="futurisgptmessage-sourcesitem">
    <w:name w:val="futurisgptmessage-sourcesitem"/>
    <w:basedOn w:val="a"/>
    <w:rsid w:val="00CE2B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organictitlecontentspan">
    <w:name w:val="organictitlecontentspan"/>
    <w:basedOn w:val="a0"/>
    <w:rsid w:val="00CE2BA0"/>
  </w:style>
  <w:style w:type="character" w:customStyle="1" w:styleId="organictextcontentspan">
    <w:name w:val="organictextcontentspan"/>
    <w:basedOn w:val="a0"/>
    <w:rsid w:val="00CE2BA0"/>
  </w:style>
  <w:style w:type="paragraph" w:customStyle="1" w:styleId="translatedsnippet-label">
    <w:name w:val="translatedsnippet-label"/>
    <w:basedOn w:val="a"/>
    <w:rsid w:val="00CE2B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path-separator">
    <w:name w:val="path-separator"/>
    <w:basedOn w:val="a0"/>
    <w:rsid w:val="00CE2BA0"/>
  </w:style>
  <w:style w:type="character" w:customStyle="1" w:styleId="unisearchheader-titletext">
    <w:name w:val="unisearchheader-titletext"/>
    <w:basedOn w:val="a0"/>
    <w:rsid w:val="00E6688D"/>
  </w:style>
  <w:style w:type="character" w:customStyle="1" w:styleId="linkmore-text">
    <w:name w:val="linkmore-text"/>
    <w:basedOn w:val="a0"/>
    <w:rsid w:val="00E6688D"/>
  </w:style>
  <w:style w:type="character" w:customStyle="1" w:styleId="10">
    <w:name w:val="Заголовок 1 Знак"/>
    <w:basedOn w:val="a0"/>
    <w:link w:val="1"/>
    <w:uiPriority w:val="9"/>
    <w:rsid w:val="00A2764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annotation">
    <w:name w:val="annotation"/>
    <w:basedOn w:val="a"/>
    <w:rsid w:val="00A276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dtop20">
    <w:name w:val="padtop20"/>
    <w:basedOn w:val="a"/>
    <w:rsid w:val="00A276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75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03189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single" w:sz="4" w:space="2" w:color="A2A9B1"/>
            <w:right w:val="none" w:sz="0" w:space="0" w:color="auto"/>
          </w:divBdr>
        </w:div>
        <w:div w:id="1591890687">
          <w:marLeft w:val="1417"/>
          <w:marRight w:val="1417"/>
          <w:marTop w:val="0"/>
          <w:marBottom w:val="0"/>
          <w:divBdr>
            <w:top w:val="single" w:sz="4" w:space="0" w:color="A2A9B1"/>
            <w:left w:val="single" w:sz="48" w:space="0" w:color="F28500"/>
            <w:bottom w:val="single" w:sz="4" w:space="0" w:color="A2A9B1"/>
            <w:right w:val="single" w:sz="4" w:space="0" w:color="A2A9B1"/>
          </w:divBdr>
          <w:divsChild>
            <w:div w:id="85002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223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9504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7249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8354416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266669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single" w:sz="4" w:space="2" w:color="A2A9B1"/>
            <w:right w:val="none" w:sz="0" w:space="0" w:color="auto"/>
          </w:divBdr>
        </w:div>
      </w:divsChild>
    </w:div>
    <w:div w:id="15716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30059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58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504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153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3092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8100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66607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31240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59976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61660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08041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0431612">
                                              <w:marLeft w:val="0"/>
                                              <w:marRight w:val="0"/>
                                              <w:marTop w:val="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83844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2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597825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2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937245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2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007613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2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485276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2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71516595">
                                          <w:marLeft w:val="0"/>
                                          <w:marRight w:val="0"/>
                                          <w:marTop w:val="0"/>
                                          <w:marBottom w:val="1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8412734">
                                              <w:marLeft w:val="0"/>
                                              <w:marRight w:val="0"/>
                                              <w:marTop w:val="0"/>
                                              <w:marBottom w:val="6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477825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40325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853549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157769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797997">
                                              <w:marLeft w:val="-240"/>
                                              <w:marRight w:val="-240"/>
                                              <w:marTop w:val="24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059862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141470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639532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72326788">
                                                              <w:marLeft w:val="240"/>
                                                              <w:marRight w:val="15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358228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011637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825673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997537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141353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673921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509950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6832400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566154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355094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508647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107616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141361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728636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792835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0717291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230694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6756423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840938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7709296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393502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6812477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533691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4811463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26539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931554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196559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4746410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981466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8820591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858835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58294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85962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4463440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833465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468976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168529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217129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485537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8767464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199046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923964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093246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012000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0003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604367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96132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894153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0673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394796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70965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1316173">
                                              <w:marLeft w:val="0"/>
                                              <w:marRight w:val="0"/>
                                              <w:marTop w:val="10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482536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194706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38015866">
                                              <w:marLeft w:val="120"/>
                                              <w:marRight w:val="0"/>
                                              <w:marTop w:val="10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8159462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74473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989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0470893">
              <w:marLeft w:val="0"/>
              <w:marRight w:val="0"/>
              <w:marTop w:val="1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9641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7878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3963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3745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1389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86250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874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5724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5583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3371156">
              <w:marLeft w:val="0"/>
              <w:marRight w:val="0"/>
              <w:marTop w:val="1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1253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7771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508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674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298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4914573">
              <w:marLeft w:val="0"/>
              <w:marRight w:val="0"/>
              <w:marTop w:val="1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7172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945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31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6353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2444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2618503">
              <w:marLeft w:val="0"/>
              <w:marRight w:val="0"/>
              <w:marTop w:val="1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1699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01880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418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5884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2097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158453">
              <w:marLeft w:val="0"/>
              <w:marRight w:val="0"/>
              <w:marTop w:val="1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9203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3045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543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548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7431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2397849">
              <w:marLeft w:val="0"/>
              <w:marRight w:val="0"/>
              <w:marTop w:val="1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6179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4670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782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404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6445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7542337">
              <w:marLeft w:val="0"/>
              <w:marRight w:val="0"/>
              <w:marTop w:val="1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015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58181">
                  <w:marLeft w:val="0"/>
                  <w:marRight w:val="0"/>
                  <w:marTop w:val="4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5760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339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3477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6769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2415210">
              <w:marLeft w:val="0"/>
              <w:marRight w:val="0"/>
              <w:marTop w:val="1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5612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5012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3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345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5489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726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8994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3522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82839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97788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48908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4694439">
                                              <w:marLeft w:val="0"/>
                                              <w:marRight w:val="0"/>
                                              <w:marTop w:val="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03532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2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34271406">
                                              <w:marLeft w:val="0"/>
                                              <w:marRight w:val="0"/>
                                              <w:marTop w:val="18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52094611">
                                              <w:marLeft w:val="0"/>
                                              <w:marRight w:val="0"/>
                                              <w:marTop w:val="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24058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2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230834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2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934675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2933048">
                                              <w:marLeft w:val="-240"/>
                                              <w:marRight w:val="-240"/>
                                              <w:marTop w:val="24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92425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883251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471192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451891">
                                                              <w:marLeft w:val="240"/>
                                                              <w:marRight w:val="15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79078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320967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245250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7451769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079778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511424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197587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732016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305378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885850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365466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130135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501507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0009631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909937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4398329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062590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099559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849072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4907505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261208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804529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38191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64429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668688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6080048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874929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694047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33597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1062692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23663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017504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38759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4647817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13106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6565621">
                                              <w:marLeft w:val="0"/>
                                              <w:marRight w:val="0"/>
                                              <w:marTop w:val="10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52606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326078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776944576">
                                              <w:marLeft w:val="120"/>
                                              <w:marRight w:val="0"/>
                                              <w:marTop w:val="10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0241200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0671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340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80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0397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5857108">
              <w:marLeft w:val="0"/>
              <w:marRight w:val="0"/>
              <w:marTop w:val="1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324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8221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585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12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2974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1995535">
              <w:marLeft w:val="0"/>
              <w:marRight w:val="0"/>
              <w:marTop w:val="1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7314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323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523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367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2563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058303">
              <w:marLeft w:val="0"/>
              <w:marRight w:val="0"/>
              <w:marTop w:val="1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1363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169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242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9842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916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9479909">
              <w:marLeft w:val="0"/>
              <w:marRight w:val="0"/>
              <w:marTop w:val="1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5255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9841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217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7982345">
                  <w:marLeft w:val="0"/>
                  <w:marRight w:val="0"/>
                  <w:marTop w:val="0"/>
                  <w:marBottom w:val="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3596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201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8720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8017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72003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37724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65227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10287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85046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65879387">
                                                  <w:marLeft w:val="6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05193578">
                                                  <w:marLeft w:val="6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45178751">
                                                  <w:marLeft w:val="6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04332842">
                                                  <w:marLeft w:val="6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81921102">
                                              <w:marLeft w:val="6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430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035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942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894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8278446">
              <w:marLeft w:val="0"/>
              <w:marRight w:val="0"/>
              <w:marTop w:val="1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1502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0515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939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933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2806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2112700">
              <w:marLeft w:val="0"/>
              <w:marRight w:val="0"/>
              <w:marTop w:val="1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1997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540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005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674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388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9728406">
              <w:marLeft w:val="0"/>
              <w:marRight w:val="0"/>
              <w:marTop w:val="1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5356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3908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459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9912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7175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4455850">
              <w:marLeft w:val="0"/>
              <w:marRight w:val="0"/>
              <w:marTop w:val="1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645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3861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4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631864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single" w:sz="4" w:space="2" w:color="A2A9B1"/>
            <w:right w:val="none" w:sz="0" w:space="0" w:color="auto"/>
          </w:divBdr>
        </w:div>
      </w:divsChild>
    </w:div>
    <w:div w:id="8051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106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832479">
              <w:marLeft w:val="0"/>
              <w:marRight w:val="0"/>
              <w:marTop w:val="8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0872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3503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584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975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6712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4997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737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685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0744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4061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9135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9832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3525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3023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5594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9349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7813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31229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6319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9581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93604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856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2979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35385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31790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8944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31482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41452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5242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6100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1644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12218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79242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64660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2290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7289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6321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85263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8574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4174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35528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65597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4432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4057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30685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788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8400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38986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42644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7826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34519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6501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2048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65463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58160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07925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0530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73668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555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7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00620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97953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64183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6329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178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29877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09181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27170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12794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199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00121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15336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00289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089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82776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72087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48837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95903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324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26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224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2278745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7032164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0632639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6664462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7959998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432597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38412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6336443">
                  <w:marLeft w:val="-240"/>
                  <w:marRight w:val="-24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9652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87587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70152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5947014">
                                  <w:marLeft w:val="240"/>
                                  <w:marRight w:val="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40149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29723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61004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1970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38231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693253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20089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09796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61490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77482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71741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890995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24516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596266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98457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430297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39528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513294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14435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651082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09058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854439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3556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502583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35131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309062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45341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588342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93762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312458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44634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606399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41048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4160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3273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741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8413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6441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8774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1161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360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0506754">
                  <w:marLeft w:val="0"/>
                  <w:marRight w:val="0"/>
                  <w:marTop w:val="1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8435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7751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53573385">
                  <w:marLeft w:val="120"/>
                  <w:marRight w:val="0"/>
                  <w:marTop w:val="1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5749531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.wikipedia.org/wiki/%D0%9F%D0%BE%D0%BB%D0%B8%D0%BC%D0%B5%D1%80" TargetMode="External"/><Relationship Id="rId13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https://ru.wikipedia.org/wiki/%D0%91%D0%B8%D0%BE%D0%BB%D0%BE%D0%B3%D0%B8%D1%87%D0%B5%D1%81%D0%BA%D0%B8%D0%B5_%D0%BF%D0%B8%D0%B3%D0%BC%D0%B5%D0%BD%D1%82%D1%8B" TargetMode="External"/><Relationship Id="rId12" Type="http://schemas.openxmlformats.org/officeDocument/2006/relationships/hyperlink" Target="https://yandex.ru/images/search?text=%D0%BC%D0%B5%D0%BB%D0%B0%D0%BD%D0%B8%D0%BD+%D0%BF%D1%80%D0%BE%D1%82%D0%B8%D0%B2%D0%BE%D0%BB%D1%83%D1%87%D0%B5%D0%B2%D1%8B%D0%B5+%D1%81%D0%B2%D0%BE%D0%B9%D1%81%D1%82%D0%B2%D0%B0&amp;img_url=https%3A%2F%2Fi.ytimg.com%2Fvi%2F3mrYchrA-7M%2Fmaxresdefault.jpg&amp;pos=3&amp;rpt=simage&amp;stype=image&amp;lr=10725&amp;parent-reqid=1776508650364025-8830525243671926704-balancer-l7leveler-kubr-yp-klg-71-BAL&amp;source=ser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u.wikipedia.org/wiki/%D0%A7%D1%91%D1%80%D0%BD%D1%8B%D0%B9_%D1%86%D0%B2%D0%B5%D1%82" TargetMode="External"/><Relationship Id="rId11" Type="http://schemas.openxmlformats.org/officeDocument/2006/relationships/hyperlink" Target="https://ru.wikipedia.org/wiki/%D0%9A%D1%83%D1%82%D0%B8%D0%BA%D1%83%D0%BB%D0%B0_%D0%B1%D0%B5%D1%81%D0%BF%D0%BE%D0%B7%D0%B2%D0%BE%D0%BD%D0%BE%D1%87%D0%BD%D1%8B%D1%85" TargetMode="External"/><Relationship Id="rId5" Type="http://schemas.openxmlformats.org/officeDocument/2006/relationships/hyperlink" Target="https://ru.wikipedia.org/wiki/%D0%94%D1%80%D0%B5%D0%B2%D0%BD%D0%B5%D0%B3%D1%80%D0%B5%D1%87%D0%B5%D1%81%D0%BA%D0%B8%D0%B9_%D1%8F%D0%B7%D1%8B%D0%BA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ru.wikipedia.org/wiki/%D0%9C%D0%B0%D1%81%D1%82%D0%B8_%D0%BB%D0%BE%D1%88%D0%B0%D0%B4%D0%B5%D0%B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u.wikipedia.org/wiki/%D0%A7%D0%B5%D0%BB%D0%BE%D0%B2%D0%B5%D0%BA_%D1%80%D0%B0%D0%B7%D1%83%D0%BC%D0%BD%D1%8B%D0%B9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3112</Words>
  <Characters>17739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konberks@gmail.com</dc:creator>
  <cp:keywords/>
  <dc:description/>
  <cp:lastModifiedBy>user</cp:lastModifiedBy>
  <cp:revision>3</cp:revision>
  <dcterms:created xsi:type="dcterms:W3CDTF">2026-04-20T13:01:00Z</dcterms:created>
  <dcterms:modified xsi:type="dcterms:W3CDTF">2026-07-14T09:28:00Z</dcterms:modified>
</cp:coreProperties>
</file>